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1BFB13" w14:textId="45EC1FB4" w:rsidR="00E01543" w:rsidRPr="00E01543" w:rsidRDefault="00E01543" w:rsidP="00E01543">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E01543">
        <w:rPr>
          <w:rFonts w:ascii="Source Sans Pro" w:eastAsia="Times New Roman" w:hAnsi="Source Sans Pro" w:cs="Times New Roman"/>
          <w:noProof/>
          <w:color w:val="020202"/>
          <w:sz w:val="27"/>
          <w:szCs w:val="27"/>
          <w:lang w:eastAsia="en-AU"/>
        </w:rPr>
        <w:drawing>
          <wp:inline distT="0" distB="0" distL="0" distR="0" wp14:anchorId="38B868F1" wp14:editId="37506D14">
            <wp:extent cx="857250" cy="1285875"/>
            <wp:effectExtent l="0" t="0" r="0" b="9525"/>
            <wp:docPr id="1" name="Picture 1" descr="Why We Write about Ourselves: Twenty Memoirists on Why They Expose Themselves (and Others) in the Name of Liter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y We Write about Ourselves: Twenty Memoirists on Why They Expose Themselves (and Others) in the Name of Literatur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57250" cy="1285875"/>
                    </a:xfrm>
                    <a:prstGeom prst="rect">
                      <a:avLst/>
                    </a:prstGeom>
                    <a:noFill/>
                    <a:ln>
                      <a:noFill/>
                    </a:ln>
                  </pic:spPr>
                </pic:pic>
              </a:graphicData>
            </a:graphic>
          </wp:inline>
        </w:drawing>
      </w:r>
      <w:r w:rsidR="001B0054">
        <w:rPr>
          <w:rFonts w:ascii="inherit" w:eastAsia="Times New Roman" w:hAnsi="inherit" w:cs="Times New Roman"/>
          <w:color w:val="800080"/>
          <w:sz w:val="36"/>
          <w:szCs w:val="36"/>
          <w:bdr w:val="none" w:sz="0" w:space="0" w:color="auto" w:frame="1"/>
          <w:lang w:eastAsia="en-AU"/>
        </w:rPr>
        <w:t xml:space="preserve">           </w:t>
      </w:r>
      <w:r w:rsidRPr="008B7C0B">
        <w:rPr>
          <w:rFonts w:ascii="Open Sans" w:eastAsia="Times New Roman" w:hAnsi="Open Sans" w:cs="Open Sans"/>
          <w:b/>
          <w:bCs/>
          <w:color w:val="800080"/>
          <w:sz w:val="36"/>
          <w:szCs w:val="36"/>
          <w:bdr w:val="none" w:sz="0" w:space="0" w:color="auto" w:frame="1"/>
          <w:lang w:eastAsia="en-AU"/>
        </w:rPr>
        <w:t>Why We Write About Ourselves</w:t>
      </w:r>
    </w:p>
    <w:p w14:paraId="3E378F4F" w14:textId="77777777" w:rsidR="001B0054" w:rsidRDefault="001B0054" w:rsidP="00E01543">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0A7BFDD8" w14:textId="0E892405"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i/>
          <w:iCs/>
          <w:color w:val="800080"/>
          <w:sz w:val="24"/>
          <w:szCs w:val="24"/>
          <w:bdr w:val="none" w:sz="0" w:space="0" w:color="auto" w:frame="1"/>
          <w:lang w:eastAsia="en-AU"/>
        </w:rPr>
        <w:t>Meredith Maran </w:t>
      </w:r>
      <w:r w:rsidRPr="008B7C0B">
        <w:rPr>
          <w:rFonts w:ascii="Open Sans" w:eastAsia="Times New Roman" w:hAnsi="Open Sans" w:cs="Open Sans"/>
          <w:b/>
          <w:bCs/>
          <w:color w:val="800080"/>
          <w:sz w:val="24"/>
          <w:szCs w:val="24"/>
          <w:bdr w:val="none" w:sz="0" w:space="0" w:color="auto" w:frame="1"/>
          <w:lang w:eastAsia="en-AU"/>
        </w:rPr>
        <w:t>(Editor)</w:t>
      </w:r>
    </w:p>
    <w:p w14:paraId="51C5F733"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800080"/>
          <w:sz w:val="24"/>
          <w:szCs w:val="24"/>
          <w:bdr w:val="none" w:sz="0" w:space="0" w:color="auto" w:frame="1"/>
          <w:lang w:eastAsia="en-AU"/>
        </w:rPr>
        <w:t>ISBN: </w:t>
      </w:r>
      <w:r w:rsidRPr="008B7C0B">
        <w:rPr>
          <w:rFonts w:ascii="Open Sans" w:eastAsia="Times New Roman" w:hAnsi="Open Sans" w:cs="Open Sans"/>
          <w:color w:val="800080"/>
          <w:sz w:val="24"/>
          <w:szCs w:val="24"/>
          <w:bdr w:val="none" w:sz="0" w:space="0" w:color="auto" w:frame="1"/>
          <w:lang w:eastAsia="en-AU"/>
        </w:rPr>
        <w:t>0142181978</w:t>
      </w:r>
    </w:p>
    <w:p w14:paraId="32A92E0E"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800080"/>
          <w:sz w:val="24"/>
          <w:szCs w:val="24"/>
          <w:bdr w:val="none" w:sz="0" w:space="0" w:color="auto" w:frame="1"/>
          <w:lang w:eastAsia="en-AU"/>
        </w:rPr>
        <w:t>Category: </w:t>
      </w:r>
      <w:r w:rsidRPr="008B7C0B">
        <w:rPr>
          <w:rFonts w:ascii="Open Sans" w:eastAsia="Times New Roman" w:hAnsi="Open Sans" w:cs="Open Sans"/>
          <w:color w:val="800080"/>
          <w:sz w:val="24"/>
          <w:szCs w:val="24"/>
          <w:bdr w:val="none" w:sz="0" w:space="0" w:color="auto" w:frame="1"/>
          <w:lang w:eastAsia="en-AU"/>
        </w:rPr>
        <w:t>Language Arts, Memoir</w:t>
      </w:r>
    </w:p>
    <w:p w14:paraId="1F58905A"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800080"/>
          <w:sz w:val="24"/>
          <w:szCs w:val="24"/>
          <w:bdr w:val="none" w:sz="0" w:space="0" w:color="auto" w:frame="1"/>
          <w:lang w:eastAsia="en-AU"/>
        </w:rPr>
        <w:t>Themes: Composition, Craft, Ethical Considerations</w:t>
      </w:r>
    </w:p>
    <w:p w14:paraId="23A68831"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800080"/>
          <w:sz w:val="24"/>
          <w:szCs w:val="24"/>
          <w:bdr w:val="none" w:sz="0" w:space="0" w:color="auto" w:frame="1"/>
          <w:lang w:eastAsia="en-AU"/>
        </w:rPr>
        <w:t>Date Read: </w:t>
      </w:r>
      <w:r w:rsidRPr="008B7C0B">
        <w:rPr>
          <w:rFonts w:ascii="Open Sans" w:eastAsia="Times New Roman" w:hAnsi="Open Sans" w:cs="Open Sans"/>
          <w:color w:val="800080"/>
          <w:sz w:val="24"/>
          <w:szCs w:val="24"/>
          <w:bdr w:val="none" w:sz="0" w:space="0" w:color="auto" w:frame="1"/>
          <w:lang w:eastAsia="en-AU"/>
        </w:rPr>
        <w:t>November 2018</w:t>
      </w:r>
    </w:p>
    <w:p w14:paraId="46C37BD1"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800080"/>
          <w:sz w:val="24"/>
          <w:szCs w:val="24"/>
          <w:bdr w:val="none" w:sz="0" w:space="0" w:color="auto" w:frame="1"/>
          <w:lang w:eastAsia="en-AU"/>
        </w:rPr>
        <w:t>Rating: </w:t>
      </w:r>
      <w:r w:rsidRPr="008B7C0B">
        <w:rPr>
          <w:rFonts w:ascii="Segoe UI Emoji" w:eastAsia="Times New Roman" w:hAnsi="Segoe UI Emoji" w:cs="Segoe UI Emoji"/>
          <w:b/>
          <w:bCs/>
          <w:color w:val="800080"/>
          <w:sz w:val="24"/>
          <w:szCs w:val="24"/>
          <w:bdr w:val="none" w:sz="0" w:space="0" w:color="auto" w:frame="1"/>
          <w:lang w:eastAsia="en-AU"/>
        </w:rPr>
        <w:t>♥</w:t>
      </w:r>
      <w:r w:rsidRPr="008B7C0B">
        <w:rPr>
          <w:rFonts w:ascii="Open Sans" w:eastAsia="Times New Roman" w:hAnsi="Open Sans" w:cs="Open Sans"/>
          <w:b/>
          <w:bCs/>
          <w:color w:val="800080"/>
          <w:sz w:val="24"/>
          <w:szCs w:val="24"/>
          <w:bdr w:val="none" w:sz="0" w:space="0" w:color="auto" w:frame="1"/>
          <w:lang w:eastAsia="en-AU"/>
        </w:rPr>
        <w:t> </w:t>
      </w:r>
      <w:r w:rsidRPr="008B7C0B">
        <w:rPr>
          <w:rFonts w:ascii="Segoe UI Emoji" w:eastAsia="Times New Roman" w:hAnsi="Segoe UI Emoji" w:cs="Segoe UI Emoji"/>
          <w:b/>
          <w:bCs/>
          <w:color w:val="800080"/>
          <w:sz w:val="24"/>
          <w:szCs w:val="24"/>
          <w:bdr w:val="none" w:sz="0" w:space="0" w:color="auto" w:frame="1"/>
          <w:lang w:eastAsia="en-AU"/>
        </w:rPr>
        <w:t>♥</w:t>
      </w:r>
      <w:r w:rsidRPr="008B7C0B">
        <w:rPr>
          <w:rFonts w:ascii="Open Sans" w:eastAsia="Times New Roman" w:hAnsi="Open Sans" w:cs="Open Sans"/>
          <w:b/>
          <w:bCs/>
          <w:color w:val="800080"/>
          <w:sz w:val="24"/>
          <w:szCs w:val="24"/>
          <w:bdr w:val="none" w:sz="0" w:space="0" w:color="auto" w:frame="1"/>
          <w:lang w:eastAsia="en-AU"/>
        </w:rPr>
        <w:t> </w:t>
      </w:r>
      <w:r w:rsidRPr="008B7C0B">
        <w:rPr>
          <w:rFonts w:ascii="Segoe UI Emoji" w:eastAsia="Times New Roman" w:hAnsi="Segoe UI Emoji" w:cs="Segoe UI Emoji"/>
          <w:b/>
          <w:bCs/>
          <w:color w:val="800080"/>
          <w:sz w:val="24"/>
          <w:szCs w:val="24"/>
          <w:bdr w:val="none" w:sz="0" w:space="0" w:color="auto" w:frame="1"/>
          <w:lang w:eastAsia="en-AU"/>
        </w:rPr>
        <w:t>♥</w:t>
      </w:r>
      <w:r w:rsidRPr="008B7C0B">
        <w:rPr>
          <w:rFonts w:ascii="Open Sans" w:eastAsia="Times New Roman" w:hAnsi="Open Sans" w:cs="Open Sans"/>
          <w:b/>
          <w:bCs/>
          <w:color w:val="800080"/>
          <w:sz w:val="24"/>
          <w:szCs w:val="24"/>
          <w:bdr w:val="none" w:sz="0" w:space="0" w:color="auto" w:frame="1"/>
          <w:lang w:eastAsia="en-AU"/>
        </w:rPr>
        <w:t> </w:t>
      </w:r>
    </w:p>
    <w:p w14:paraId="5471EDB9"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800080"/>
          <w:sz w:val="24"/>
          <w:szCs w:val="24"/>
          <w:bdr w:val="none" w:sz="0" w:space="0" w:color="auto" w:frame="1"/>
          <w:lang w:eastAsia="en-AU"/>
        </w:rPr>
        <w:t>My Book Notes:</w:t>
      </w:r>
    </w:p>
    <w:p w14:paraId="2DB36810" w14:textId="77777777" w:rsidR="001B0054" w:rsidRDefault="001B0054" w:rsidP="00E01543">
      <w:pPr>
        <w:shd w:val="clear" w:color="auto" w:fill="FFFFFF"/>
        <w:spacing w:beforeAutospacing="1" w:after="0" w:afterAutospacing="1" w:line="240" w:lineRule="auto"/>
        <w:textAlignment w:val="baseline"/>
        <w:rPr>
          <w:rFonts w:ascii="Open Sans" w:eastAsia="Times New Roman" w:hAnsi="Open Sans" w:cs="Open Sans"/>
          <w:b/>
          <w:bCs/>
          <w:color w:val="008000"/>
          <w:sz w:val="24"/>
          <w:szCs w:val="24"/>
          <w:bdr w:val="none" w:sz="0" w:space="0" w:color="auto" w:frame="1"/>
          <w:lang w:eastAsia="en-AU"/>
        </w:rPr>
      </w:pPr>
    </w:p>
    <w:p w14:paraId="31B9A228" w14:textId="7481AC14"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008000"/>
          <w:sz w:val="24"/>
          <w:szCs w:val="24"/>
          <w:bdr w:val="none" w:sz="0" w:space="0" w:color="auto" w:frame="1"/>
          <w:lang w:eastAsia="en-AU"/>
        </w:rPr>
        <w:t>Ishmael Beah</w:t>
      </w:r>
      <w:r w:rsidRPr="008B7C0B">
        <w:rPr>
          <w:rFonts w:ascii="Open Sans" w:eastAsia="Times New Roman" w:hAnsi="Open Sans" w:cs="Open Sans"/>
          <w:b/>
          <w:bCs/>
          <w:color w:val="3D3D3D"/>
          <w:sz w:val="24"/>
          <w:szCs w:val="24"/>
          <w:bdr w:val="none" w:sz="0" w:space="0" w:color="auto" w:frame="1"/>
          <w:lang w:eastAsia="en-AU"/>
        </w:rPr>
        <w:t> </w:t>
      </w:r>
      <w:r w:rsidRPr="008B7C0B">
        <w:rPr>
          <w:rFonts w:ascii="Open Sans" w:eastAsia="Times New Roman" w:hAnsi="Open Sans" w:cs="Open Sans"/>
          <w:b/>
          <w:bCs/>
          <w:color w:val="800000"/>
          <w:sz w:val="24"/>
          <w:szCs w:val="24"/>
          <w:bdr w:val="none" w:sz="0" w:space="0" w:color="auto" w:frame="1"/>
          <w:lang w:eastAsia="en-AU"/>
        </w:rPr>
        <w:t>‘</w:t>
      </w:r>
      <w:r w:rsidRPr="008B7C0B">
        <w:rPr>
          <w:rFonts w:ascii="Open Sans" w:eastAsia="Times New Roman" w:hAnsi="Open Sans" w:cs="Open Sans"/>
          <w:b/>
          <w:bCs/>
          <w:i/>
          <w:iCs/>
          <w:color w:val="800000"/>
          <w:sz w:val="24"/>
          <w:szCs w:val="24"/>
          <w:bdr w:val="none" w:sz="0" w:space="0" w:color="auto" w:frame="1"/>
          <w:lang w:eastAsia="en-AU"/>
        </w:rPr>
        <w:t>A Long Way Gone</w:t>
      </w:r>
      <w:r w:rsidRPr="008B7C0B">
        <w:rPr>
          <w:rFonts w:ascii="Open Sans" w:eastAsia="Times New Roman" w:hAnsi="Open Sans" w:cs="Open Sans"/>
          <w:b/>
          <w:bCs/>
          <w:color w:val="800000"/>
          <w:sz w:val="24"/>
          <w:szCs w:val="24"/>
          <w:bdr w:val="none" w:sz="0" w:space="0" w:color="auto" w:frame="1"/>
          <w:lang w:eastAsia="en-AU"/>
        </w:rPr>
        <w:t>’, 2007</w:t>
      </w:r>
    </w:p>
    <w:p w14:paraId="398EAB1A" w14:textId="5E5850B1" w:rsidR="00E01543"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When you write about people, you always write your version of the truth about them. You write how you see them, not how they view themselves.</w:t>
      </w:r>
    </w:p>
    <w:p w14:paraId="487F75CF" w14:textId="77777777" w:rsidR="008B7C0B" w:rsidRPr="007041FB" w:rsidRDefault="008B7C0B" w:rsidP="008B7C0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146E4BB"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008000"/>
          <w:sz w:val="24"/>
          <w:szCs w:val="24"/>
          <w:bdr w:val="none" w:sz="0" w:space="0" w:color="auto" w:frame="1"/>
          <w:lang w:eastAsia="en-AU"/>
        </w:rPr>
        <w:t>Kate Christensen</w:t>
      </w:r>
      <w:r w:rsidRPr="008B7C0B">
        <w:rPr>
          <w:rFonts w:ascii="Open Sans" w:eastAsia="Times New Roman" w:hAnsi="Open Sans" w:cs="Open Sans"/>
          <w:b/>
          <w:bCs/>
          <w:color w:val="3D3D3D"/>
          <w:sz w:val="24"/>
          <w:szCs w:val="24"/>
          <w:bdr w:val="none" w:sz="0" w:space="0" w:color="auto" w:frame="1"/>
          <w:lang w:eastAsia="en-AU"/>
        </w:rPr>
        <w:t> </w:t>
      </w:r>
      <w:r w:rsidRPr="008B7C0B">
        <w:rPr>
          <w:rFonts w:ascii="Open Sans" w:eastAsia="Times New Roman" w:hAnsi="Open Sans" w:cs="Open Sans"/>
          <w:b/>
          <w:bCs/>
          <w:i/>
          <w:iCs/>
          <w:color w:val="800000"/>
          <w:sz w:val="24"/>
          <w:szCs w:val="24"/>
          <w:bdr w:val="none" w:sz="0" w:space="0" w:color="auto" w:frame="1"/>
          <w:lang w:eastAsia="en-AU"/>
        </w:rPr>
        <w:t>‘Blue Plate Special’,</w:t>
      </w:r>
      <w:r w:rsidRPr="008B7C0B">
        <w:rPr>
          <w:rFonts w:ascii="Open Sans" w:eastAsia="Times New Roman" w:hAnsi="Open Sans" w:cs="Open Sans"/>
          <w:b/>
          <w:bCs/>
          <w:color w:val="800000"/>
          <w:sz w:val="24"/>
          <w:szCs w:val="24"/>
          <w:bdr w:val="none" w:sz="0" w:space="0" w:color="auto" w:frame="1"/>
          <w:lang w:eastAsia="en-AU"/>
        </w:rPr>
        <w:t> 2013</w:t>
      </w:r>
    </w:p>
    <w:p w14:paraId="07C19D13" w14:textId="7EBEF750" w:rsidR="00E01543"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 xml:space="preserve">I wanted to connect with readers </w:t>
      </w:r>
      <w:proofErr w:type="gramStart"/>
      <w:r w:rsidRPr="008B7C0B">
        <w:rPr>
          <w:rFonts w:ascii="Open Sans" w:eastAsia="Times New Roman" w:hAnsi="Open Sans" w:cs="Open Sans"/>
          <w:color w:val="3D3D3D"/>
          <w:sz w:val="24"/>
          <w:szCs w:val="24"/>
          <w:lang w:eastAsia="en-AU"/>
        </w:rPr>
        <w:t>in the course of</w:t>
      </w:r>
      <w:proofErr w:type="gramEnd"/>
      <w:r w:rsidRPr="008B7C0B">
        <w:rPr>
          <w:rFonts w:ascii="Open Sans" w:eastAsia="Times New Roman" w:hAnsi="Open Sans" w:cs="Open Sans"/>
          <w:color w:val="3D3D3D"/>
          <w:sz w:val="24"/>
          <w:szCs w:val="24"/>
          <w:lang w:eastAsia="en-AU"/>
        </w:rPr>
        <w:t xml:space="preserve"> figuring out, in writing, how my own life was both singular and universal.</w:t>
      </w:r>
    </w:p>
    <w:p w14:paraId="73AA6783" w14:textId="77777777" w:rsidR="008B7C0B" w:rsidRPr="007041FB" w:rsidRDefault="008B7C0B" w:rsidP="008B7C0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9B38BCA"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008000"/>
          <w:sz w:val="24"/>
          <w:szCs w:val="24"/>
          <w:bdr w:val="none" w:sz="0" w:space="0" w:color="auto" w:frame="1"/>
          <w:lang w:eastAsia="en-AU"/>
        </w:rPr>
        <w:t>Pearl Cleage</w:t>
      </w:r>
      <w:r w:rsidRPr="008B7C0B">
        <w:rPr>
          <w:rFonts w:ascii="Open Sans" w:eastAsia="Times New Roman" w:hAnsi="Open Sans" w:cs="Open Sans"/>
          <w:b/>
          <w:bCs/>
          <w:color w:val="3D3D3D"/>
          <w:sz w:val="24"/>
          <w:szCs w:val="24"/>
          <w:bdr w:val="none" w:sz="0" w:space="0" w:color="auto" w:frame="1"/>
          <w:lang w:eastAsia="en-AU"/>
        </w:rPr>
        <w:t> </w:t>
      </w:r>
      <w:r w:rsidRPr="008B7C0B">
        <w:rPr>
          <w:rFonts w:ascii="Open Sans" w:eastAsia="Times New Roman" w:hAnsi="Open Sans" w:cs="Open Sans"/>
          <w:b/>
          <w:bCs/>
          <w:i/>
          <w:iCs/>
          <w:color w:val="800000"/>
          <w:sz w:val="24"/>
          <w:szCs w:val="24"/>
          <w:bdr w:val="none" w:sz="0" w:space="0" w:color="auto" w:frame="1"/>
          <w:lang w:eastAsia="en-AU"/>
        </w:rPr>
        <w:t>‘Things I Should Have Told My Daughter’</w:t>
      </w:r>
      <w:r w:rsidRPr="008B7C0B">
        <w:rPr>
          <w:rFonts w:ascii="Open Sans" w:eastAsia="Times New Roman" w:hAnsi="Open Sans" w:cs="Open Sans"/>
          <w:b/>
          <w:bCs/>
          <w:color w:val="800000"/>
          <w:sz w:val="24"/>
          <w:szCs w:val="24"/>
          <w:bdr w:val="none" w:sz="0" w:space="0" w:color="auto" w:frame="1"/>
          <w:lang w:eastAsia="en-AU"/>
        </w:rPr>
        <w:t>, 2014</w:t>
      </w:r>
    </w:p>
    <w:p w14:paraId="7BBD7E7B" w14:textId="23DE7275" w:rsidR="00E01543" w:rsidRPr="008B7C0B" w:rsidRDefault="00E01543" w:rsidP="008B7C0B">
      <w:pPr>
        <w:shd w:val="clear" w:color="auto" w:fill="FFFFFF"/>
        <w:spacing w:beforeAutospacing="1" w:after="0" w:afterAutospacing="1" w:line="240" w:lineRule="auto"/>
        <w:jc w:val="center"/>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800080"/>
          <w:sz w:val="24"/>
          <w:szCs w:val="24"/>
          <w:bdr w:val="none" w:sz="0" w:space="0" w:color="auto" w:frame="1"/>
          <w:lang w:eastAsia="en-AU"/>
        </w:rPr>
        <w:t>“One life, deeply examined, ripples out to touch all other lives.”</w:t>
      </w:r>
    </w:p>
    <w:p w14:paraId="68068C76" w14:textId="6F466C81" w:rsidR="00E01543" w:rsidRPr="008B7C0B" w:rsidRDefault="00E01543" w:rsidP="008B7C0B">
      <w:pPr>
        <w:shd w:val="clear" w:color="auto" w:fill="FFFFFF"/>
        <w:spacing w:beforeAutospacing="1" w:after="0" w:afterAutospacing="1" w:line="240" w:lineRule="auto"/>
        <w:jc w:val="center"/>
        <w:textAlignment w:val="baseline"/>
        <w:rPr>
          <w:rFonts w:ascii="Open Sans" w:eastAsia="Times New Roman" w:hAnsi="Open Sans" w:cs="Open Sans"/>
          <w:color w:val="7030A0"/>
          <w:sz w:val="20"/>
          <w:szCs w:val="20"/>
          <w:lang w:eastAsia="en-AU"/>
        </w:rPr>
      </w:pPr>
      <w:r w:rsidRPr="008B7C0B">
        <w:rPr>
          <w:rFonts w:ascii="Open Sans" w:eastAsia="Times New Roman" w:hAnsi="Open Sans" w:cs="Open Sans"/>
          <w:color w:val="7030A0"/>
          <w:sz w:val="20"/>
          <w:szCs w:val="20"/>
          <w:lang w:eastAsia="en-AU"/>
        </w:rPr>
        <w:t>Anais Nin</w:t>
      </w:r>
    </w:p>
    <w:p w14:paraId="5E478107"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lastRenderedPageBreak/>
        <w:t>For me, writing is an effort to examine that place where the personal and the political become one, where you understand something because it’s personal to you but you also then begin to understand the politics that connect your struggle to the struggles of other people. You recognise yourself as part of a whole.</w:t>
      </w:r>
    </w:p>
    <w:p w14:paraId="782DD48A" w14:textId="103C2AE6"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 xml:space="preserve">If you are going to write a memoir, you </w:t>
      </w:r>
      <w:proofErr w:type="gramStart"/>
      <w:r w:rsidRPr="008B7C0B">
        <w:rPr>
          <w:rFonts w:ascii="Open Sans" w:eastAsia="Times New Roman" w:hAnsi="Open Sans" w:cs="Open Sans"/>
          <w:color w:val="3D3D3D"/>
          <w:sz w:val="24"/>
          <w:szCs w:val="24"/>
          <w:lang w:eastAsia="en-AU"/>
        </w:rPr>
        <w:t>have to</w:t>
      </w:r>
      <w:proofErr w:type="gramEnd"/>
      <w:r w:rsidRPr="008B7C0B">
        <w:rPr>
          <w:rFonts w:ascii="Open Sans" w:eastAsia="Times New Roman" w:hAnsi="Open Sans" w:cs="Open Sans"/>
          <w:color w:val="3D3D3D"/>
          <w:sz w:val="24"/>
          <w:szCs w:val="24"/>
          <w:lang w:eastAsia="en-AU"/>
        </w:rPr>
        <w:t xml:space="preserve"> tell the truth as you know and remember it.</w:t>
      </w:r>
    </w:p>
    <w:p w14:paraId="113F9AA9" w14:textId="683EFFF3" w:rsidR="00E01543"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Having a big, full, meaningful life does not end when you hit your sixties.</w:t>
      </w:r>
    </w:p>
    <w:p w14:paraId="7D1BCA27" w14:textId="77777777" w:rsidR="001966CF" w:rsidRPr="007041FB" w:rsidRDefault="001966CF" w:rsidP="001966C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01D07DB"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008000"/>
          <w:sz w:val="24"/>
          <w:szCs w:val="24"/>
          <w:bdr w:val="none" w:sz="0" w:space="0" w:color="auto" w:frame="1"/>
          <w:lang w:eastAsia="en-AU"/>
        </w:rPr>
        <w:t>Pat Conroy</w:t>
      </w:r>
      <w:r w:rsidRPr="008B7C0B">
        <w:rPr>
          <w:rFonts w:ascii="Open Sans" w:eastAsia="Times New Roman" w:hAnsi="Open Sans" w:cs="Open Sans"/>
          <w:b/>
          <w:bCs/>
          <w:color w:val="3D3D3D"/>
          <w:sz w:val="24"/>
          <w:szCs w:val="24"/>
          <w:bdr w:val="none" w:sz="0" w:space="0" w:color="auto" w:frame="1"/>
          <w:lang w:eastAsia="en-AU"/>
        </w:rPr>
        <w:t> </w:t>
      </w:r>
      <w:r w:rsidRPr="008B7C0B">
        <w:rPr>
          <w:rFonts w:ascii="Open Sans" w:eastAsia="Times New Roman" w:hAnsi="Open Sans" w:cs="Open Sans"/>
          <w:b/>
          <w:bCs/>
          <w:i/>
          <w:iCs/>
          <w:color w:val="800000"/>
          <w:sz w:val="24"/>
          <w:szCs w:val="24"/>
          <w:bdr w:val="none" w:sz="0" w:space="0" w:color="auto" w:frame="1"/>
          <w:lang w:eastAsia="en-AU"/>
        </w:rPr>
        <w:t>‘The Death of Santini’</w:t>
      </w:r>
      <w:r w:rsidRPr="008B7C0B">
        <w:rPr>
          <w:rFonts w:ascii="Open Sans" w:eastAsia="Times New Roman" w:hAnsi="Open Sans" w:cs="Open Sans"/>
          <w:b/>
          <w:bCs/>
          <w:color w:val="800000"/>
          <w:sz w:val="24"/>
          <w:szCs w:val="24"/>
          <w:bdr w:val="none" w:sz="0" w:space="0" w:color="auto" w:frame="1"/>
          <w:lang w:eastAsia="en-AU"/>
        </w:rPr>
        <w:t>, 2013</w:t>
      </w:r>
    </w:p>
    <w:p w14:paraId="04C33AD3"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I’ve come to realise that I still carry the bruised freight of that childhood every day…</w:t>
      </w:r>
    </w:p>
    <w:p w14:paraId="50B45118"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It weighs me down and fills me with dread. I’ve got to try to make sense of it one last time, a final circling of the block, a reckoning.</w:t>
      </w:r>
    </w:p>
    <w:p w14:paraId="3097F883"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Some of us are designated ‘</w:t>
      </w:r>
      <w:proofErr w:type="spellStart"/>
      <w:r w:rsidRPr="008B7C0B">
        <w:rPr>
          <w:rFonts w:ascii="Open Sans" w:eastAsia="Times New Roman" w:hAnsi="Open Sans" w:cs="Open Sans"/>
          <w:i/>
          <w:iCs/>
          <w:color w:val="3D3D3D"/>
          <w:sz w:val="24"/>
          <w:szCs w:val="24"/>
          <w:bdr w:val="none" w:sz="0" w:space="0" w:color="auto" w:frame="1"/>
          <w:lang w:eastAsia="en-AU"/>
        </w:rPr>
        <w:t>rememberers</w:t>
      </w:r>
      <w:proofErr w:type="spellEnd"/>
      <w:r w:rsidRPr="008B7C0B">
        <w:rPr>
          <w:rFonts w:ascii="Open Sans" w:eastAsia="Times New Roman" w:hAnsi="Open Sans" w:cs="Open Sans"/>
          <w:i/>
          <w:iCs/>
          <w:color w:val="3D3D3D"/>
          <w:sz w:val="24"/>
          <w:szCs w:val="24"/>
          <w:bdr w:val="none" w:sz="0" w:space="0" w:color="auto" w:frame="1"/>
          <w:lang w:eastAsia="en-AU"/>
        </w:rPr>
        <w:t>.’</w:t>
      </w:r>
    </w:p>
    <w:p w14:paraId="5125778E" w14:textId="0457ACD4"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 xml:space="preserve">A memoir is not a newspaper article. It is not expected to be word-for-word true. If you </w:t>
      </w:r>
      <w:proofErr w:type="gramStart"/>
      <w:r w:rsidRPr="008B7C0B">
        <w:rPr>
          <w:rFonts w:ascii="Open Sans" w:eastAsia="Times New Roman" w:hAnsi="Open Sans" w:cs="Open Sans"/>
          <w:color w:val="3D3D3D"/>
          <w:sz w:val="24"/>
          <w:szCs w:val="24"/>
          <w:lang w:eastAsia="en-AU"/>
        </w:rPr>
        <w:t>have to</w:t>
      </w:r>
      <w:proofErr w:type="gramEnd"/>
      <w:r w:rsidRPr="008B7C0B">
        <w:rPr>
          <w:rFonts w:ascii="Open Sans" w:eastAsia="Times New Roman" w:hAnsi="Open Sans" w:cs="Open Sans"/>
          <w:color w:val="3D3D3D"/>
          <w:sz w:val="24"/>
          <w:szCs w:val="24"/>
          <w:lang w:eastAsia="en-AU"/>
        </w:rPr>
        <w:t xml:space="preserve"> write it perfectly, the story won’t be told, and the most important thing is that you tell your story.</w:t>
      </w:r>
    </w:p>
    <w:p w14:paraId="256864BE" w14:textId="13F45352" w:rsidR="00E01543"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Memoirs hurt people. Secrets hurt people. The question to ask yourself is, if you tell your story, will it do enough good to make it worth hurting people?</w:t>
      </w:r>
    </w:p>
    <w:p w14:paraId="2264CFE9" w14:textId="77777777" w:rsidR="001966CF" w:rsidRPr="007041FB" w:rsidRDefault="001966CF" w:rsidP="001966C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0EDA4EA"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008000"/>
          <w:sz w:val="24"/>
          <w:szCs w:val="24"/>
          <w:bdr w:val="none" w:sz="0" w:space="0" w:color="auto" w:frame="1"/>
          <w:lang w:eastAsia="en-AU"/>
        </w:rPr>
        <w:t>Kelly Corrigan</w:t>
      </w:r>
      <w:r w:rsidRPr="008B7C0B">
        <w:rPr>
          <w:rFonts w:ascii="Open Sans" w:eastAsia="Times New Roman" w:hAnsi="Open Sans" w:cs="Open Sans"/>
          <w:b/>
          <w:bCs/>
          <w:color w:val="800000"/>
          <w:sz w:val="24"/>
          <w:szCs w:val="24"/>
          <w:bdr w:val="none" w:sz="0" w:space="0" w:color="auto" w:frame="1"/>
          <w:lang w:eastAsia="en-AU"/>
        </w:rPr>
        <w:t> </w:t>
      </w:r>
      <w:r w:rsidRPr="008B7C0B">
        <w:rPr>
          <w:rFonts w:ascii="Open Sans" w:eastAsia="Times New Roman" w:hAnsi="Open Sans" w:cs="Open Sans"/>
          <w:b/>
          <w:bCs/>
          <w:i/>
          <w:iCs/>
          <w:color w:val="800000"/>
          <w:sz w:val="24"/>
          <w:szCs w:val="24"/>
          <w:bdr w:val="none" w:sz="0" w:space="0" w:color="auto" w:frame="1"/>
          <w:lang w:eastAsia="en-AU"/>
        </w:rPr>
        <w:t>‘Glitter and Glue’</w:t>
      </w:r>
      <w:r w:rsidRPr="008B7C0B">
        <w:rPr>
          <w:rFonts w:ascii="Open Sans" w:eastAsia="Times New Roman" w:hAnsi="Open Sans" w:cs="Open Sans"/>
          <w:b/>
          <w:bCs/>
          <w:color w:val="800000"/>
          <w:sz w:val="24"/>
          <w:szCs w:val="24"/>
          <w:bdr w:val="none" w:sz="0" w:space="0" w:color="auto" w:frame="1"/>
          <w:lang w:eastAsia="en-AU"/>
        </w:rPr>
        <w:t>, 2014</w:t>
      </w:r>
    </w:p>
    <w:p w14:paraId="27DC8152" w14:textId="77777777" w:rsidR="00E01543" w:rsidRPr="008B7C0B" w:rsidRDefault="00E01543" w:rsidP="001966CF">
      <w:pPr>
        <w:shd w:val="clear" w:color="auto" w:fill="FFFFFF"/>
        <w:spacing w:beforeAutospacing="1" w:after="0" w:afterAutospacing="1" w:line="240" w:lineRule="auto"/>
        <w:jc w:val="center"/>
        <w:textAlignment w:val="baseline"/>
        <w:rPr>
          <w:rFonts w:ascii="Open Sans" w:eastAsia="Times New Roman" w:hAnsi="Open Sans" w:cs="Open Sans"/>
          <w:b/>
          <w:bCs/>
          <w:color w:val="3D3D3D"/>
          <w:sz w:val="24"/>
          <w:szCs w:val="24"/>
          <w:lang w:eastAsia="en-AU"/>
        </w:rPr>
      </w:pPr>
      <w:r w:rsidRPr="008B7C0B">
        <w:rPr>
          <w:rFonts w:ascii="Open Sans" w:eastAsia="Times New Roman" w:hAnsi="Open Sans" w:cs="Open Sans"/>
          <w:b/>
          <w:bCs/>
          <w:color w:val="800080"/>
          <w:sz w:val="24"/>
          <w:szCs w:val="24"/>
          <w:bdr w:val="none" w:sz="0" w:space="0" w:color="auto" w:frame="1"/>
          <w:lang w:eastAsia="en-AU"/>
        </w:rPr>
        <w:t>“People are struggling, make yourself useful.”</w:t>
      </w:r>
    </w:p>
    <w:p w14:paraId="5159F83C" w14:textId="3C7EAA39"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Write like this is the last thing you are ever going to get to say.</w:t>
      </w:r>
    </w:p>
    <w:p w14:paraId="039500A6"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 am a person first, writer second. I will not violate my relationships.</w:t>
      </w:r>
    </w:p>
    <w:p w14:paraId="06469489"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 really struggle with the solitary confinement writing requires.</w:t>
      </w:r>
    </w:p>
    <w:p w14:paraId="5CBCF009"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 xml:space="preserve">Write every day. Even if all you do is tweak a few lines, change the fonts, move the margins – anything to put you in the chair, in the headspace, in the zone. </w:t>
      </w:r>
      <w:r w:rsidRPr="008B7C0B">
        <w:rPr>
          <w:rFonts w:ascii="Open Sans" w:eastAsia="Times New Roman" w:hAnsi="Open Sans" w:cs="Open Sans"/>
          <w:color w:val="3D3D3D"/>
          <w:sz w:val="24"/>
          <w:szCs w:val="24"/>
          <w:lang w:eastAsia="en-AU"/>
        </w:rPr>
        <w:lastRenderedPageBreak/>
        <w:t>There’s tremendous value in keeping the story and the themes in your subconscious mind.</w:t>
      </w:r>
    </w:p>
    <w:p w14:paraId="57515FD0" w14:textId="3D1D255C" w:rsidR="00E01543"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Keep writing until you figure out the significance of your most vivid memories.</w:t>
      </w:r>
    </w:p>
    <w:p w14:paraId="02AAA5B5" w14:textId="77777777" w:rsidR="0016742A" w:rsidRPr="007041FB" w:rsidRDefault="0016742A" w:rsidP="0016742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7D58088"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008000"/>
          <w:sz w:val="24"/>
          <w:szCs w:val="24"/>
          <w:bdr w:val="none" w:sz="0" w:space="0" w:color="auto" w:frame="1"/>
          <w:lang w:eastAsia="en-AU"/>
        </w:rPr>
        <w:t>Edwidge Danticat</w:t>
      </w:r>
      <w:r w:rsidRPr="008B7C0B">
        <w:rPr>
          <w:rFonts w:ascii="Open Sans" w:eastAsia="Times New Roman" w:hAnsi="Open Sans" w:cs="Open Sans"/>
          <w:b/>
          <w:bCs/>
          <w:color w:val="800000"/>
          <w:sz w:val="24"/>
          <w:szCs w:val="24"/>
          <w:bdr w:val="none" w:sz="0" w:space="0" w:color="auto" w:frame="1"/>
          <w:lang w:eastAsia="en-AU"/>
        </w:rPr>
        <w:t> </w:t>
      </w:r>
      <w:r w:rsidRPr="008B7C0B">
        <w:rPr>
          <w:rFonts w:ascii="Open Sans" w:eastAsia="Times New Roman" w:hAnsi="Open Sans" w:cs="Open Sans"/>
          <w:b/>
          <w:bCs/>
          <w:i/>
          <w:iCs/>
          <w:color w:val="800000"/>
          <w:sz w:val="24"/>
          <w:szCs w:val="24"/>
          <w:bdr w:val="none" w:sz="0" w:space="0" w:color="auto" w:frame="1"/>
          <w:lang w:eastAsia="en-AU"/>
        </w:rPr>
        <w:t>‘Claire of the Sea Light’,</w:t>
      </w:r>
      <w:r w:rsidRPr="008B7C0B">
        <w:rPr>
          <w:rFonts w:ascii="Open Sans" w:eastAsia="Times New Roman" w:hAnsi="Open Sans" w:cs="Open Sans"/>
          <w:b/>
          <w:bCs/>
          <w:color w:val="800000"/>
          <w:sz w:val="24"/>
          <w:szCs w:val="24"/>
          <w:bdr w:val="none" w:sz="0" w:space="0" w:color="auto" w:frame="1"/>
          <w:lang w:eastAsia="en-AU"/>
        </w:rPr>
        <w:t> 2013</w:t>
      </w:r>
    </w:p>
    <w:p w14:paraId="04B0D6AC"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 am writing this book because they can’t.</w:t>
      </w:r>
    </w:p>
    <w:p w14:paraId="0F28423B"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 write memoir to honour their lives and share their stories.</w:t>
      </w:r>
    </w:p>
    <w:p w14:paraId="61CD2888" w14:textId="62B23682" w:rsidR="00E01543" w:rsidRPr="008B7C0B" w:rsidRDefault="00E01543" w:rsidP="0016742A">
      <w:pPr>
        <w:shd w:val="clear" w:color="auto" w:fill="FFFFFF"/>
        <w:spacing w:beforeAutospacing="1" w:after="0" w:afterAutospacing="1" w:line="240" w:lineRule="auto"/>
        <w:jc w:val="center"/>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800080"/>
          <w:sz w:val="24"/>
          <w:szCs w:val="24"/>
          <w:bdr w:val="none" w:sz="0" w:space="0" w:color="auto" w:frame="1"/>
          <w:lang w:eastAsia="en-AU"/>
        </w:rPr>
        <w:t>“Memoirs are the backstairs of history.”</w:t>
      </w:r>
    </w:p>
    <w:p w14:paraId="16817853" w14:textId="5B54DDC8" w:rsidR="00E01543" w:rsidRPr="0016742A" w:rsidRDefault="00E01543" w:rsidP="0016742A">
      <w:pPr>
        <w:shd w:val="clear" w:color="auto" w:fill="FFFFFF"/>
        <w:spacing w:beforeAutospacing="1" w:after="0" w:afterAutospacing="1" w:line="240" w:lineRule="auto"/>
        <w:jc w:val="center"/>
        <w:textAlignment w:val="baseline"/>
        <w:rPr>
          <w:rFonts w:ascii="Open Sans" w:eastAsia="Times New Roman" w:hAnsi="Open Sans" w:cs="Open Sans"/>
          <w:color w:val="7030A0"/>
          <w:sz w:val="20"/>
          <w:szCs w:val="20"/>
          <w:lang w:eastAsia="en-AU"/>
        </w:rPr>
      </w:pPr>
      <w:r w:rsidRPr="0016742A">
        <w:rPr>
          <w:rFonts w:ascii="Open Sans" w:eastAsia="Times New Roman" w:hAnsi="Open Sans" w:cs="Open Sans"/>
          <w:color w:val="7030A0"/>
          <w:sz w:val="20"/>
          <w:szCs w:val="20"/>
          <w:lang w:eastAsia="en-AU"/>
        </w:rPr>
        <w:t>George Meredith</w:t>
      </w:r>
    </w:p>
    <w:p w14:paraId="7FF1C60A"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 write memoir for the next generation of my family and others yet unborn.</w:t>
      </w:r>
    </w:p>
    <w:p w14:paraId="79476F2E"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 write memoir to connect with others, to feel less alone.</w:t>
      </w:r>
    </w:p>
    <w:p w14:paraId="44813A29"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 think it’s inevitable to feel exposed.</w:t>
      </w:r>
    </w:p>
    <w:p w14:paraId="2CA119E0"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 worry about the way each of us remembers things differently.</w:t>
      </w:r>
    </w:p>
    <w:p w14:paraId="3B6A7E31"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 aspire to create a work of art that can stand the test of time.</w:t>
      </w:r>
    </w:p>
    <w:p w14:paraId="7F77F324"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 aspire to write something that tells a much bigger story than mine but uses my individual story as a vessel for a larger understanding of whatever I am writing about.</w:t>
      </w:r>
    </w:p>
    <w:p w14:paraId="37B7A803"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 aspire to write something that people can read and feel deeply about.</w:t>
      </w:r>
      <w:r w:rsidRPr="008B7C0B">
        <w:rPr>
          <w:rFonts w:ascii="Open Sans" w:eastAsia="Times New Roman" w:hAnsi="Open Sans" w:cs="Open Sans"/>
          <w:color w:val="3D3D3D"/>
          <w:sz w:val="24"/>
          <w:szCs w:val="24"/>
          <w:lang w:eastAsia="en-AU"/>
        </w:rPr>
        <w:br/>
        <w:t>If you write the most honest first draft you can, I think that opens some pathways to better writing.</w:t>
      </w:r>
    </w:p>
    <w:p w14:paraId="1BB53F5A"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 xml:space="preserve">It is hard unearthing painful things </w:t>
      </w:r>
      <w:proofErr w:type="gramStart"/>
      <w:r w:rsidRPr="008B7C0B">
        <w:rPr>
          <w:rFonts w:ascii="Open Sans" w:eastAsia="Times New Roman" w:hAnsi="Open Sans" w:cs="Open Sans"/>
          <w:color w:val="3D3D3D"/>
          <w:sz w:val="24"/>
          <w:szCs w:val="24"/>
          <w:lang w:eastAsia="en-AU"/>
        </w:rPr>
        <w:t>in order to</w:t>
      </w:r>
      <w:proofErr w:type="gramEnd"/>
      <w:r w:rsidRPr="008B7C0B">
        <w:rPr>
          <w:rFonts w:ascii="Open Sans" w:eastAsia="Times New Roman" w:hAnsi="Open Sans" w:cs="Open Sans"/>
          <w:color w:val="3D3D3D"/>
          <w:sz w:val="24"/>
          <w:szCs w:val="24"/>
          <w:lang w:eastAsia="en-AU"/>
        </w:rPr>
        <w:t xml:space="preserve"> write your memoir.</w:t>
      </w:r>
    </w:p>
    <w:p w14:paraId="134C2562"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Memoir requires its own kind of morality.</w:t>
      </w:r>
    </w:p>
    <w:p w14:paraId="6B42D13A" w14:textId="69E1F370" w:rsidR="00E01543"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Don’t just put things in because ‘they happened.’</w:t>
      </w:r>
    </w:p>
    <w:p w14:paraId="1E5BCB6D" w14:textId="77777777" w:rsidR="0016742A" w:rsidRPr="007041FB" w:rsidRDefault="0016742A" w:rsidP="0016742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D6199D9"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008000"/>
          <w:sz w:val="24"/>
          <w:szCs w:val="24"/>
          <w:bdr w:val="none" w:sz="0" w:space="0" w:color="auto" w:frame="1"/>
          <w:lang w:eastAsia="en-AU"/>
        </w:rPr>
        <w:t xml:space="preserve">Meghan </w:t>
      </w:r>
      <w:proofErr w:type="spellStart"/>
      <w:r w:rsidRPr="008B7C0B">
        <w:rPr>
          <w:rFonts w:ascii="Open Sans" w:eastAsia="Times New Roman" w:hAnsi="Open Sans" w:cs="Open Sans"/>
          <w:b/>
          <w:bCs/>
          <w:color w:val="008000"/>
          <w:sz w:val="24"/>
          <w:szCs w:val="24"/>
          <w:bdr w:val="none" w:sz="0" w:space="0" w:color="auto" w:frame="1"/>
          <w:lang w:eastAsia="en-AU"/>
        </w:rPr>
        <w:t>Daum</w:t>
      </w:r>
      <w:proofErr w:type="spellEnd"/>
      <w:r w:rsidRPr="008B7C0B">
        <w:rPr>
          <w:rFonts w:ascii="Open Sans" w:eastAsia="Times New Roman" w:hAnsi="Open Sans" w:cs="Open Sans"/>
          <w:b/>
          <w:bCs/>
          <w:color w:val="3D3D3D"/>
          <w:sz w:val="24"/>
          <w:szCs w:val="24"/>
          <w:bdr w:val="none" w:sz="0" w:space="0" w:color="auto" w:frame="1"/>
          <w:lang w:eastAsia="en-AU"/>
        </w:rPr>
        <w:t> </w:t>
      </w:r>
      <w:r w:rsidRPr="008B7C0B">
        <w:rPr>
          <w:rFonts w:ascii="Open Sans" w:eastAsia="Times New Roman" w:hAnsi="Open Sans" w:cs="Open Sans"/>
          <w:b/>
          <w:bCs/>
          <w:i/>
          <w:iCs/>
          <w:color w:val="800000"/>
          <w:sz w:val="24"/>
          <w:szCs w:val="24"/>
          <w:bdr w:val="none" w:sz="0" w:space="0" w:color="auto" w:frame="1"/>
          <w:lang w:eastAsia="en-AU"/>
        </w:rPr>
        <w:t>‘The Unspeakable,’</w:t>
      </w:r>
      <w:r w:rsidRPr="008B7C0B">
        <w:rPr>
          <w:rFonts w:ascii="Open Sans" w:eastAsia="Times New Roman" w:hAnsi="Open Sans" w:cs="Open Sans"/>
          <w:b/>
          <w:bCs/>
          <w:color w:val="800000"/>
          <w:sz w:val="24"/>
          <w:szCs w:val="24"/>
          <w:bdr w:val="none" w:sz="0" w:space="0" w:color="auto" w:frame="1"/>
          <w:lang w:eastAsia="en-AU"/>
        </w:rPr>
        <w:t> 2014</w:t>
      </w:r>
    </w:p>
    <w:p w14:paraId="24581CBC" w14:textId="4348F118"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lastRenderedPageBreak/>
        <w:t>I am conscious of which stories are mine to tell and which stories belong to other people.</w:t>
      </w:r>
    </w:p>
    <w:p w14:paraId="6353185C"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To me, writing personal narrative nonfiction should be an act of generosity toward the reader.</w:t>
      </w:r>
    </w:p>
    <w:p w14:paraId="05DA66E1" w14:textId="29812AD4"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But go mindfully into the night. Every step of the way, ask yourself, ‘Does this need to be in here?’</w:t>
      </w:r>
    </w:p>
    <w:p w14:paraId="26A976F8" w14:textId="7C49BD6A" w:rsidR="00E01543"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Become an expert at something other than yourself.</w:t>
      </w:r>
    </w:p>
    <w:p w14:paraId="448A1A5B" w14:textId="77777777" w:rsidR="0016742A" w:rsidRPr="007041FB" w:rsidRDefault="0016742A" w:rsidP="0016742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E45C888"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008000"/>
          <w:sz w:val="24"/>
          <w:szCs w:val="24"/>
          <w:bdr w:val="none" w:sz="0" w:space="0" w:color="auto" w:frame="1"/>
          <w:lang w:eastAsia="en-AU"/>
        </w:rPr>
        <w:t>Nick Flynn</w:t>
      </w:r>
      <w:r w:rsidRPr="008B7C0B">
        <w:rPr>
          <w:rFonts w:ascii="Open Sans" w:eastAsia="Times New Roman" w:hAnsi="Open Sans" w:cs="Open Sans"/>
          <w:b/>
          <w:bCs/>
          <w:i/>
          <w:iCs/>
          <w:color w:val="800000"/>
          <w:sz w:val="24"/>
          <w:szCs w:val="24"/>
          <w:bdr w:val="none" w:sz="0" w:space="0" w:color="auto" w:frame="1"/>
          <w:lang w:eastAsia="en-AU"/>
        </w:rPr>
        <w:t xml:space="preserve"> ‘The </w:t>
      </w:r>
      <w:proofErr w:type="spellStart"/>
      <w:r w:rsidRPr="008B7C0B">
        <w:rPr>
          <w:rFonts w:ascii="Open Sans" w:eastAsia="Times New Roman" w:hAnsi="Open Sans" w:cs="Open Sans"/>
          <w:b/>
          <w:bCs/>
          <w:i/>
          <w:iCs/>
          <w:color w:val="800000"/>
          <w:sz w:val="24"/>
          <w:szCs w:val="24"/>
          <w:bdr w:val="none" w:sz="0" w:space="0" w:color="auto" w:frame="1"/>
          <w:lang w:eastAsia="en-AU"/>
        </w:rPr>
        <w:t>Reenactments</w:t>
      </w:r>
      <w:proofErr w:type="spellEnd"/>
      <w:r w:rsidRPr="008B7C0B">
        <w:rPr>
          <w:rFonts w:ascii="Open Sans" w:eastAsia="Times New Roman" w:hAnsi="Open Sans" w:cs="Open Sans"/>
          <w:b/>
          <w:bCs/>
          <w:i/>
          <w:iCs/>
          <w:color w:val="800000"/>
          <w:sz w:val="24"/>
          <w:szCs w:val="24"/>
          <w:bdr w:val="none" w:sz="0" w:space="0" w:color="auto" w:frame="1"/>
          <w:lang w:eastAsia="en-AU"/>
        </w:rPr>
        <w:t>’</w:t>
      </w:r>
      <w:r w:rsidRPr="008B7C0B">
        <w:rPr>
          <w:rFonts w:ascii="Open Sans" w:eastAsia="Times New Roman" w:hAnsi="Open Sans" w:cs="Open Sans"/>
          <w:b/>
          <w:bCs/>
          <w:color w:val="800000"/>
          <w:sz w:val="24"/>
          <w:szCs w:val="24"/>
          <w:bdr w:val="none" w:sz="0" w:space="0" w:color="auto" w:frame="1"/>
          <w:lang w:eastAsia="en-AU"/>
        </w:rPr>
        <w:t>, 2015</w:t>
      </w:r>
    </w:p>
    <w:p w14:paraId="662AEB56"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When Nick was twenty-two, his mother committed suicide. Two years later he got a job at a homeless shelter in Boston. ‘I was young and lost and grieving,’ he says. ‘I’m not sure why working at a homeless shelter made sense to me, except that part of me knew that I needed to immerse myself in something larger than myself, if only to get out of the cage of my mind.’</w:t>
      </w:r>
    </w:p>
    <w:p w14:paraId="17932B98"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 try to have compassion for everyone who ends up in my books, even myself.</w:t>
      </w:r>
    </w:p>
    <w:p w14:paraId="03FC2889"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Memoirs that are worth reading engage with some of the deepest and most difficult questions of what it is to be alive at this moment.</w:t>
      </w:r>
    </w:p>
    <w:p w14:paraId="07753B50" w14:textId="696D0409" w:rsidR="00E01543" w:rsidRPr="008B7C0B" w:rsidRDefault="00E01543" w:rsidP="0016742A">
      <w:pPr>
        <w:shd w:val="clear" w:color="auto" w:fill="FFFFFF"/>
        <w:spacing w:beforeAutospacing="1" w:after="0" w:afterAutospacing="1" w:line="240" w:lineRule="auto"/>
        <w:jc w:val="center"/>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800080"/>
          <w:sz w:val="24"/>
          <w:szCs w:val="24"/>
          <w:bdr w:val="none" w:sz="0" w:space="0" w:color="auto" w:frame="1"/>
          <w:lang w:eastAsia="en-AU"/>
        </w:rPr>
        <w:t>“It’s not my job as an artist to tell you what to feel.”</w:t>
      </w:r>
    </w:p>
    <w:p w14:paraId="7BABB9BA" w14:textId="1D60038F" w:rsidR="00E01543" w:rsidRPr="0016742A" w:rsidRDefault="00E01543" w:rsidP="0016742A">
      <w:pPr>
        <w:shd w:val="clear" w:color="auto" w:fill="FFFFFF"/>
        <w:spacing w:beforeAutospacing="1" w:after="0" w:afterAutospacing="1" w:line="240" w:lineRule="auto"/>
        <w:jc w:val="center"/>
        <w:textAlignment w:val="baseline"/>
        <w:rPr>
          <w:rFonts w:ascii="Open Sans" w:eastAsia="Times New Roman" w:hAnsi="Open Sans" w:cs="Open Sans"/>
          <w:color w:val="7030A0"/>
          <w:sz w:val="20"/>
          <w:szCs w:val="20"/>
          <w:lang w:eastAsia="en-AU"/>
        </w:rPr>
      </w:pPr>
      <w:r w:rsidRPr="0016742A">
        <w:rPr>
          <w:rFonts w:ascii="Open Sans" w:eastAsia="Times New Roman" w:hAnsi="Open Sans" w:cs="Open Sans"/>
          <w:color w:val="7030A0"/>
          <w:sz w:val="20"/>
          <w:szCs w:val="20"/>
          <w:lang w:eastAsia="en-AU"/>
        </w:rPr>
        <w:t xml:space="preserve">Mary </w:t>
      </w:r>
      <w:proofErr w:type="spellStart"/>
      <w:r w:rsidRPr="0016742A">
        <w:rPr>
          <w:rFonts w:ascii="Open Sans" w:eastAsia="Times New Roman" w:hAnsi="Open Sans" w:cs="Open Sans"/>
          <w:color w:val="7030A0"/>
          <w:sz w:val="20"/>
          <w:szCs w:val="20"/>
          <w:lang w:eastAsia="en-AU"/>
        </w:rPr>
        <w:t>Gaitskill</w:t>
      </w:r>
      <w:proofErr w:type="spellEnd"/>
    </w:p>
    <w:p w14:paraId="060109FD" w14:textId="1640AFCE" w:rsidR="00E01543"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 xml:space="preserve">There </w:t>
      </w:r>
      <w:proofErr w:type="gramStart"/>
      <w:r w:rsidRPr="008B7C0B">
        <w:rPr>
          <w:rFonts w:ascii="Open Sans" w:eastAsia="Times New Roman" w:hAnsi="Open Sans" w:cs="Open Sans"/>
          <w:color w:val="3D3D3D"/>
          <w:sz w:val="24"/>
          <w:szCs w:val="24"/>
          <w:lang w:eastAsia="en-AU"/>
        </w:rPr>
        <w:t>has to</w:t>
      </w:r>
      <w:proofErr w:type="gramEnd"/>
      <w:r w:rsidRPr="008B7C0B">
        <w:rPr>
          <w:rFonts w:ascii="Open Sans" w:eastAsia="Times New Roman" w:hAnsi="Open Sans" w:cs="Open Sans"/>
          <w:color w:val="3D3D3D"/>
          <w:sz w:val="24"/>
          <w:szCs w:val="24"/>
          <w:lang w:eastAsia="en-AU"/>
        </w:rPr>
        <w:t xml:space="preserve"> be a good reason to tell it.</w:t>
      </w:r>
    </w:p>
    <w:p w14:paraId="60BA975C" w14:textId="77777777" w:rsidR="0016742A" w:rsidRPr="007041FB" w:rsidRDefault="0016742A" w:rsidP="0016742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0E8D44C"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008000"/>
          <w:sz w:val="24"/>
          <w:szCs w:val="24"/>
          <w:bdr w:val="none" w:sz="0" w:space="0" w:color="auto" w:frame="1"/>
          <w:lang w:eastAsia="en-AU"/>
        </w:rPr>
        <w:t>A. M. Homes</w:t>
      </w:r>
      <w:r w:rsidRPr="008B7C0B">
        <w:rPr>
          <w:rFonts w:ascii="Open Sans" w:eastAsia="Times New Roman" w:hAnsi="Open Sans" w:cs="Open Sans"/>
          <w:b/>
          <w:bCs/>
          <w:color w:val="3D3D3D"/>
          <w:sz w:val="24"/>
          <w:szCs w:val="24"/>
          <w:bdr w:val="none" w:sz="0" w:space="0" w:color="auto" w:frame="1"/>
          <w:lang w:eastAsia="en-AU"/>
        </w:rPr>
        <w:t> </w:t>
      </w:r>
      <w:r w:rsidRPr="008B7C0B">
        <w:rPr>
          <w:rFonts w:ascii="Open Sans" w:eastAsia="Times New Roman" w:hAnsi="Open Sans" w:cs="Open Sans"/>
          <w:b/>
          <w:bCs/>
          <w:i/>
          <w:iCs/>
          <w:color w:val="800000"/>
          <w:sz w:val="24"/>
          <w:szCs w:val="24"/>
          <w:bdr w:val="none" w:sz="0" w:space="0" w:color="auto" w:frame="1"/>
          <w:lang w:eastAsia="en-AU"/>
        </w:rPr>
        <w:t>‘The Mistress’ Daughter’,</w:t>
      </w:r>
      <w:r w:rsidRPr="008B7C0B">
        <w:rPr>
          <w:rFonts w:ascii="Open Sans" w:eastAsia="Times New Roman" w:hAnsi="Open Sans" w:cs="Open Sans"/>
          <w:b/>
          <w:bCs/>
          <w:color w:val="800000"/>
          <w:sz w:val="24"/>
          <w:szCs w:val="24"/>
          <w:bdr w:val="none" w:sz="0" w:space="0" w:color="auto" w:frame="1"/>
          <w:lang w:eastAsia="en-AU"/>
        </w:rPr>
        <w:t> 2007</w:t>
      </w:r>
    </w:p>
    <w:p w14:paraId="2F2559F4"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Commenting on the 9/11 attack which she watched from her living room windows:</w:t>
      </w:r>
    </w:p>
    <w:p w14:paraId="46F8A04F"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“It made me think a lot about our responsibilities to and for each other,” she said, “and to reconsider how one can live optimistically in a time that is inherently not optimistic.”</w:t>
      </w:r>
    </w:p>
    <w:p w14:paraId="4B2AD928"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Writing my memoir (about the adoption process) was unpleasant, like being a doctor examining myself: Does it hurt here?</w:t>
      </w:r>
    </w:p>
    <w:p w14:paraId="45D9A0EF"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lastRenderedPageBreak/>
        <w:t>It was interesting to realise how fragile your identity is – having a piece of information revealed, an addition or subtraction to your known narrative.</w:t>
      </w:r>
    </w:p>
    <w:p w14:paraId="48FFBCA7"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 xml:space="preserve">Being given up at birth is a </w:t>
      </w:r>
      <w:proofErr w:type="gramStart"/>
      <w:r w:rsidRPr="008B7C0B">
        <w:rPr>
          <w:rFonts w:ascii="Open Sans" w:eastAsia="Times New Roman" w:hAnsi="Open Sans" w:cs="Open Sans"/>
          <w:color w:val="3D3D3D"/>
          <w:sz w:val="24"/>
          <w:szCs w:val="24"/>
          <w:lang w:eastAsia="en-AU"/>
        </w:rPr>
        <w:t>pretty profound</w:t>
      </w:r>
      <w:proofErr w:type="gramEnd"/>
      <w:r w:rsidRPr="008B7C0B">
        <w:rPr>
          <w:rFonts w:ascii="Open Sans" w:eastAsia="Times New Roman" w:hAnsi="Open Sans" w:cs="Open Sans"/>
          <w:color w:val="3D3D3D"/>
          <w:sz w:val="24"/>
          <w:szCs w:val="24"/>
          <w:lang w:eastAsia="en-AU"/>
        </w:rPr>
        <w:t xml:space="preserve"> thing. And I was adopted into a family whose child had died at age nine. There was a lot of grief in the air.</w:t>
      </w:r>
    </w:p>
    <w:p w14:paraId="15F5259E" w14:textId="2DE9E1DC" w:rsidR="00E01543"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 xml:space="preserve">There is a huge decision to make between writing a story and publishing it. Do not write with the assumption you will publish it; that is not why we write memoir. You are writing it to document your life and your story. If </w:t>
      </w:r>
      <w:proofErr w:type="gramStart"/>
      <w:r w:rsidRPr="008B7C0B">
        <w:rPr>
          <w:rFonts w:ascii="Open Sans" w:eastAsia="Times New Roman" w:hAnsi="Open Sans" w:cs="Open Sans"/>
          <w:color w:val="3D3D3D"/>
          <w:sz w:val="24"/>
          <w:szCs w:val="24"/>
          <w:lang w:eastAsia="en-AU"/>
        </w:rPr>
        <w:t>anything</w:t>
      </w:r>
      <w:proofErr w:type="gramEnd"/>
      <w:r w:rsidRPr="008B7C0B">
        <w:rPr>
          <w:rFonts w:ascii="Open Sans" w:eastAsia="Times New Roman" w:hAnsi="Open Sans" w:cs="Open Sans"/>
          <w:color w:val="3D3D3D"/>
          <w:sz w:val="24"/>
          <w:szCs w:val="24"/>
          <w:lang w:eastAsia="en-AU"/>
        </w:rPr>
        <w:t xml:space="preserve"> else comes of it, make decisions accordingly.</w:t>
      </w:r>
    </w:p>
    <w:p w14:paraId="6D470A08" w14:textId="77777777" w:rsidR="0016742A" w:rsidRPr="007041FB" w:rsidRDefault="0016742A" w:rsidP="0016742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8B0D4CB"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008000"/>
          <w:sz w:val="24"/>
          <w:szCs w:val="24"/>
          <w:bdr w:val="none" w:sz="0" w:space="0" w:color="auto" w:frame="1"/>
          <w:lang w:eastAsia="en-AU"/>
        </w:rPr>
        <w:t>Sue Monk Kidd</w:t>
      </w:r>
      <w:r w:rsidRPr="008B7C0B">
        <w:rPr>
          <w:rFonts w:ascii="Open Sans" w:eastAsia="Times New Roman" w:hAnsi="Open Sans" w:cs="Open Sans"/>
          <w:b/>
          <w:bCs/>
          <w:i/>
          <w:iCs/>
          <w:color w:val="800000"/>
          <w:sz w:val="24"/>
          <w:szCs w:val="24"/>
          <w:bdr w:val="none" w:sz="0" w:space="0" w:color="auto" w:frame="1"/>
          <w:lang w:eastAsia="en-AU"/>
        </w:rPr>
        <w:t> ‘The Invention of Wings’</w:t>
      </w:r>
      <w:r w:rsidRPr="008B7C0B">
        <w:rPr>
          <w:rFonts w:ascii="Open Sans" w:eastAsia="Times New Roman" w:hAnsi="Open Sans" w:cs="Open Sans"/>
          <w:b/>
          <w:bCs/>
          <w:color w:val="800000"/>
          <w:sz w:val="24"/>
          <w:szCs w:val="24"/>
          <w:bdr w:val="none" w:sz="0" w:space="0" w:color="auto" w:frame="1"/>
          <w:lang w:eastAsia="en-AU"/>
        </w:rPr>
        <w:t>, 2014</w:t>
      </w:r>
    </w:p>
    <w:p w14:paraId="32E06B01"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At the bottom of memoir writing is the question, ‘Who Am I?’</w:t>
      </w:r>
    </w:p>
    <w:p w14:paraId="6675D78F" w14:textId="3B47844E"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When I write about myself, I find release and freedom in the end because I have managed to distil the experience into some sort of meaning that I can integrate into my life, and then move on without all the preoccupation and unconscious pull of it.</w:t>
      </w:r>
    </w:p>
    <w:p w14:paraId="51DB6CC1" w14:textId="731296B1"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At its best, writing draws from the inner life, from a place deep within… the life of the soul. This place is filled with so much genius – an ordinary genius that is common to us all. It is the room where our dreams and imagination live. It is where our wisdom lies, where memories are metabolised, images are born, and creative connections made.</w:t>
      </w:r>
    </w:p>
    <w:p w14:paraId="69E7FFDA"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 spent ten years trying to discover my voice, my truth, as well as apprenticing myself to the craft of writing. For me, creativity and spirituality are inherently linked.</w:t>
      </w:r>
    </w:p>
    <w:p w14:paraId="044F42F0"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Finding courage may be the hardest thing about writing- the courage to write authentically – to express my own truth and my own voice.</w:t>
      </w:r>
    </w:p>
    <w:p w14:paraId="6FC7A483" w14:textId="7D9BD90C"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There is often a tension between commercial success and being true to oneself as a writer. It is a useful tension.</w:t>
      </w:r>
    </w:p>
    <w:p w14:paraId="58FF1FB0"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Being a successful writer brought challenges. I love my solitude, the quietness of my study. And I happen to be a contemplative by nature.</w:t>
      </w:r>
    </w:p>
    <w:p w14:paraId="4E6F8492" w14:textId="12917646"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When I write memoir, I am writing out of my private heart. The scariest thing is the terrifying vulnerability of it – the exposure, the nakedness of it all.</w:t>
      </w:r>
    </w:p>
    <w:p w14:paraId="273DA284" w14:textId="77777777" w:rsidR="00E01543" w:rsidRPr="008B7C0B" w:rsidRDefault="00E01543" w:rsidP="0016742A">
      <w:pPr>
        <w:shd w:val="clear" w:color="auto" w:fill="FFFFFF"/>
        <w:spacing w:beforeAutospacing="1" w:after="0" w:afterAutospacing="1" w:line="240" w:lineRule="auto"/>
        <w:jc w:val="center"/>
        <w:textAlignment w:val="baseline"/>
        <w:rPr>
          <w:rFonts w:ascii="Open Sans" w:eastAsia="Times New Roman" w:hAnsi="Open Sans" w:cs="Open Sans"/>
          <w:b/>
          <w:bCs/>
          <w:color w:val="3D3D3D"/>
          <w:sz w:val="24"/>
          <w:szCs w:val="24"/>
          <w:lang w:eastAsia="en-AU"/>
        </w:rPr>
      </w:pPr>
      <w:r w:rsidRPr="008B7C0B">
        <w:rPr>
          <w:rFonts w:ascii="Open Sans" w:eastAsia="Times New Roman" w:hAnsi="Open Sans" w:cs="Open Sans"/>
          <w:b/>
          <w:bCs/>
          <w:color w:val="800080"/>
          <w:sz w:val="24"/>
          <w:szCs w:val="24"/>
          <w:bdr w:val="none" w:sz="0" w:space="0" w:color="auto" w:frame="1"/>
          <w:lang w:eastAsia="en-AU"/>
        </w:rPr>
        <w:lastRenderedPageBreak/>
        <w:t>‘The job of a writer is to serve her work.’</w:t>
      </w:r>
    </w:p>
    <w:p w14:paraId="029074C1"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Writing can make a difference in the world around us.</w:t>
      </w:r>
    </w:p>
    <w:p w14:paraId="7ADBB892"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A memoir deserves the wisdom of discretion.</w:t>
      </w:r>
    </w:p>
    <w:p w14:paraId="5A44BC8A" w14:textId="458DD481" w:rsidR="00E01543"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Allow yourself to write badly at first; learn to be a consummate rewriter.</w:t>
      </w:r>
    </w:p>
    <w:p w14:paraId="6C7C555E" w14:textId="77777777" w:rsidR="0016742A" w:rsidRPr="007041FB" w:rsidRDefault="0016742A" w:rsidP="0016742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A01E283"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008000"/>
          <w:sz w:val="24"/>
          <w:szCs w:val="24"/>
          <w:bdr w:val="none" w:sz="0" w:space="0" w:color="auto" w:frame="1"/>
          <w:lang w:eastAsia="en-AU"/>
        </w:rPr>
        <w:t>Anne Lamott</w:t>
      </w:r>
      <w:r w:rsidRPr="008B7C0B">
        <w:rPr>
          <w:rFonts w:ascii="Open Sans" w:eastAsia="Times New Roman" w:hAnsi="Open Sans" w:cs="Open Sans"/>
          <w:b/>
          <w:bCs/>
          <w:color w:val="3D3D3D"/>
          <w:sz w:val="24"/>
          <w:szCs w:val="24"/>
          <w:bdr w:val="none" w:sz="0" w:space="0" w:color="auto" w:frame="1"/>
          <w:lang w:eastAsia="en-AU"/>
        </w:rPr>
        <w:t> </w:t>
      </w:r>
      <w:r w:rsidRPr="008B7C0B">
        <w:rPr>
          <w:rFonts w:ascii="Open Sans" w:eastAsia="Times New Roman" w:hAnsi="Open Sans" w:cs="Open Sans"/>
          <w:b/>
          <w:bCs/>
          <w:i/>
          <w:iCs/>
          <w:color w:val="800000"/>
          <w:sz w:val="24"/>
          <w:szCs w:val="24"/>
          <w:bdr w:val="none" w:sz="0" w:space="0" w:color="auto" w:frame="1"/>
          <w:lang w:eastAsia="en-AU"/>
        </w:rPr>
        <w:t>‘Help, Thanks, Wow’,</w:t>
      </w:r>
      <w:r w:rsidRPr="008B7C0B">
        <w:rPr>
          <w:rFonts w:ascii="Open Sans" w:eastAsia="Times New Roman" w:hAnsi="Open Sans" w:cs="Open Sans"/>
          <w:b/>
          <w:bCs/>
          <w:color w:val="800000"/>
          <w:sz w:val="24"/>
          <w:szCs w:val="24"/>
          <w:bdr w:val="none" w:sz="0" w:space="0" w:color="auto" w:frame="1"/>
          <w:lang w:eastAsia="en-AU"/>
        </w:rPr>
        <w:t> 2012</w:t>
      </w:r>
    </w:p>
    <w:p w14:paraId="555B700A"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 like to write about the process of healing, of developing, of growing up, of becoming who we were born to be instead of who we always agreed to be.</w:t>
      </w:r>
    </w:p>
    <w:p w14:paraId="2FE60F2B" w14:textId="06E61639"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Anybody you would ever want to be friends with has had a tremendous amount of wounding in the past.</w:t>
      </w:r>
    </w:p>
    <w:p w14:paraId="27E0AECD" w14:textId="1EB94403"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 would never betray anyone’s trust in a memoir.</w:t>
      </w:r>
    </w:p>
    <w:p w14:paraId="719EC191" w14:textId="552175F6"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That is one of the possibilities of memoir: to give a gift to somebody.</w:t>
      </w:r>
    </w:p>
    <w:p w14:paraId="7274C25F" w14:textId="2692F2C1"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You cannot write based on how your book will be received, or you’re just doomed.</w:t>
      </w:r>
    </w:p>
    <w:p w14:paraId="0451A988" w14:textId="725ACD10" w:rsidR="00E01543"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All writing is collaborative, including memoir.</w:t>
      </w:r>
    </w:p>
    <w:p w14:paraId="7236B238" w14:textId="77777777" w:rsidR="0016742A" w:rsidRPr="007041FB" w:rsidRDefault="0016742A" w:rsidP="0016742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BE172FD"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008000"/>
          <w:sz w:val="24"/>
          <w:szCs w:val="24"/>
          <w:bdr w:val="none" w:sz="0" w:space="0" w:color="auto" w:frame="1"/>
          <w:lang w:eastAsia="en-AU"/>
        </w:rPr>
        <w:t xml:space="preserve">Sandra Tsing </w:t>
      </w:r>
      <w:proofErr w:type="spellStart"/>
      <w:r w:rsidRPr="008B7C0B">
        <w:rPr>
          <w:rFonts w:ascii="Open Sans" w:eastAsia="Times New Roman" w:hAnsi="Open Sans" w:cs="Open Sans"/>
          <w:b/>
          <w:bCs/>
          <w:color w:val="008000"/>
          <w:sz w:val="24"/>
          <w:szCs w:val="24"/>
          <w:bdr w:val="none" w:sz="0" w:space="0" w:color="auto" w:frame="1"/>
          <w:lang w:eastAsia="en-AU"/>
        </w:rPr>
        <w:t>Loh</w:t>
      </w:r>
      <w:proofErr w:type="spellEnd"/>
      <w:r w:rsidRPr="008B7C0B">
        <w:rPr>
          <w:rFonts w:ascii="Open Sans" w:eastAsia="Times New Roman" w:hAnsi="Open Sans" w:cs="Open Sans"/>
          <w:b/>
          <w:bCs/>
          <w:color w:val="800000"/>
          <w:sz w:val="24"/>
          <w:szCs w:val="24"/>
          <w:bdr w:val="none" w:sz="0" w:space="0" w:color="auto" w:frame="1"/>
          <w:lang w:eastAsia="en-AU"/>
        </w:rPr>
        <w:t> </w:t>
      </w:r>
      <w:r w:rsidRPr="008B7C0B">
        <w:rPr>
          <w:rFonts w:ascii="Open Sans" w:eastAsia="Times New Roman" w:hAnsi="Open Sans" w:cs="Open Sans"/>
          <w:b/>
          <w:bCs/>
          <w:i/>
          <w:iCs/>
          <w:color w:val="800000"/>
          <w:sz w:val="24"/>
          <w:szCs w:val="24"/>
          <w:bdr w:val="none" w:sz="0" w:space="0" w:color="auto" w:frame="1"/>
          <w:lang w:eastAsia="en-AU"/>
        </w:rPr>
        <w:t>‘The Madwoman in the Volvo’,</w:t>
      </w:r>
      <w:r w:rsidRPr="008B7C0B">
        <w:rPr>
          <w:rFonts w:ascii="Open Sans" w:eastAsia="Times New Roman" w:hAnsi="Open Sans" w:cs="Open Sans"/>
          <w:b/>
          <w:bCs/>
          <w:color w:val="800000"/>
          <w:sz w:val="24"/>
          <w:szCs w:val="24"/>
          <w:bdr w:val="none" w:sz="0" w:space="0" w:color="auto" w:frame="1"/>
          <w:lang w:eastAsia="en-AU"/>
        </w:rPr>
        <w:t> 2014</w:t>
      </w:r>
    </w:p>
    <w:p w14:paraId="230530AC" w14:textId="2F0E3585"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It is the most complex thing about writing memoir: you can’t avoid writing about real people with real feelings, and most of them aren’t you.</w:t>
      </w:r>
    </w:p>
    <w:p w14:paraId="19290B61"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Whatever you want to reveal about yourself, is up to the writer.</w:t>
      </w:r>
    </w:p>
    <w:p w14:paraId="56A65A5C" w14:textId="4BBF8879" w:rsidR="00E01543"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My aspiration as a memoirist is to make the largest possible segment of humanity feel that I have addressed part of their story.</w:t>
      </w:r>
    </w:p>
    <w:p w14:paraId="2100068D" w14:textId="77777777" w:rsidR="0016742A" w:rsidRPr="007041FB" w:rsidRDefault="0016742A" w:rsidP="0016742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6E55842"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008000"/>
          <w:sz w:val="24"/>
          <w:szCs w:val="24"/>
          <w:bdr w:val="none" w:sz="0" w:space="0" w:color="auto" w:frame="1"/>
          <w:lang w:eastAsia="en-AU"/>
        </w:rPr>
        <w:t>James McBride</w:t>
      </w:r>
      <w:r w:rsidRPr="008B7C0B">
        <w:rPr>
          <w:rFonts w:ascii="Open Sans" w:eastAsia="Times New Roman" w:hAnsi="Open Sans" w:cs="Open Sans"/>
          <w:b/>
          <w:bCs/>
          <w:color w:val="3D3D3D"/>
          <w:sz w:val="24"/>
          <w:szCs w:val="24"/>
          <w:bdr w:val="none" w:sz="0" w:space="0" w:color="auto" w:frame="1"/>
          <w:lang w:eastAsia="en-AU"/>
        </w:rPr>
        <w:t> </w:t>
      </w:r>
      <w:r w:rsidRPr="008B7C0B">
        <w:rPr>
          <w:rFonts w:ascii="Open Sans" w:eastAsia="Times New Roman" w:hAnsi="Open Sans" w:cs="Open Sans"/>
          <w:b/>
          <w:bCs/>
          <w:i/>
          <w:iCs/>
          <w:color w:val="800000"/>
          <w:sz w:val="24"/>
          <w:szCs w:val="24"/>
          <w:bdr w:val="none" w:sz="0" w:space="0" w:color="auto" w:frame="1"/>
          <w:lang w:eastAsia="en-AU"/>
        </w:rPr>
        <w:t>‘The Colour of Water’,</w:t>
      </w:r>
      <w:r w:rsidRPr="008B7C0B">
        <w:rPr>
          <w:rFonts w:ascii="Open Sans" w:eastAsia="Times New Roman" w:hAnsi="Open Sans" w:cs="Open Sans"/>
          <w:b/>
          <w:bCs/>
          <w:color w:val="800000"/>
          <w:sz w:val="24"/>
          <w:szCs w:val="24"/>
          <w:bdr w:val="none" w:sz="0" w:space="0" w:color="auto" w:frame="1"/>
          <w:lang w:eastAsia="en-AU"/>
        </w:rPr>
        <w:t> 1996</w:t>
      </w:r>
    </w:p>
    <w:p w14:paraId="6777B7D6"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Memoirs should matter.</w:t>
      </w:r>
    </w:p>
    <w:p w14:paraId="76D4811A" w14:textId="20826A53"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lastRenderedPageBreak/>
        <w:t xml:space="preserve">You </w:t>
      </w:r>
      <w:proofErr w:type="gramStart"/>
      <w:r w:rsidRPr="008B7C0B">
        <w:rPr>
          <w:rFonts w:ascii="Open Sans" w:eastAsia="Times New Roman" w:hAnsi="Open Sans" w:cs="Open Sans"/>
          <w:color w:val="3D3D3D"/>
          <w:sz w:val="24"/>
          <w:szCs w:val="24"/>
          <w:lang w:eastAsia="en-AU"/>
        </w:rPr>
        <w:t>have to</w:t>
      </w:r>
      <w:proofErr w:type="gramEnd"/>
      <w:r w:rsidRPr="008B7C0B">
        <w:rPr>
          <w:rFonts w:ascii="Open Sans" w:eastAsia="Times New Roman" w:hAnsi="Open Sans" w:cs="Open Sans"/>
          <w:color w:val="3D3D3D"/>
          <w:sz w:val="24"/>
          <w:szCs w:val="24"/>
          <w:lang w:eastAsia="en-AU"/>
        </w:rPr>
        <w:t xml:space="preserve"> narrow the focus of the story, so it has the push of a creek in a narrow spot.</w:t>
      </w:r>
    </w:p>
    <w:p w14:paraId="5169C605"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 xml:space="preserve">You </w:t>
      </w:r>
      <w:proofErr w:type="gramStart"/>
      <w:r w:rsidRPr="008B7C0B">
        <w:rPr>
          <w:rFonts w:ascii="Open Sans" w:eastAsia="Times New Roman" w:hAnsi="Open Sans" w:cs="Open Sans"/>
          <w:color w:val="3D3D3D"/>
          <w:sz w:val="24"/>
          <w:szCs w:val="24"/>
          <w:lang w:eastAsia="en-AU"/>
        </w:rPr>
        <w:t>have to</w:t>
      </w:r>
      <w:proofErr w:type="gramEnd"/>
      <w:r w:rsidRPr="008B7C0B">
        <w:rPr>
          <w:rFonts w:ascii="Open Sans" w:eastAsia="Times New Roman" w:hAnsi="Open Sans" w:cs="Open Sans"/>
          <w:color w:val="3D3D3D"/>
          <w:sz w:val="24"/>
          <w:szCs w:val="24"/>
          <w:lang w:eastAsia="en-AU"/>
        </w:rPr>
        <w:t xml:space="preserve"> have a little bit of innocence to be a good writer.</w:t>
      </w:r>
    </w:p>
    <w:p w14:paraId="61DE8628" w14:textId="6378B1CC" w:rsidR="00E01543"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Spend a lot of time figuring out what your story wants to say.</w:t>
      </w:r>
    </w:p>
    <w:p w14:paraId="305467EC" w14:textId="77777777" w:rsidR="0016742A" w:rsidRPr="007041FB" w:rsidRDefault="0016742A" w:rsidP="0016742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0CD8C4A"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008000"/>
          <w:sz w:val="24"/>
          <w:szCs w:val="24"/>
          <w:bdr w:val="none" w:sz="0" w:space="0" w:color="auto" w:frame="1"/>
          <w:lang w:eastAsia="en-AU"/>
        </w:rPr>
        <w:t>Dani Shapiro</w:t>
      </w:r>
      <w:r w:rsidRPr="008B7C0B">
        <w:rPr>
          <w:rFonts w:ascii="Open Sans" w:eastAsia="Times New Roman" w:hAnsi="Open Sans" w:cs="Open Sans"/>
          <w:b/>
          <w:bCs/>
          <w:color w:val="3D3D3D"/>
          <w:sz w:val="24"/>
          <w:szCs w:val="24"/>
          <w:bdr w:val="none" w:sz="0" w:space="0" w:color="auto" w:frame="1"/>
          <w:lang w:eastAsia="en-AU"/>
        </w:rPr>
        <w:t> </w:t>
      </w:r>
      <w:r w:rsidRPr="008B7C0B">
        <w:rPr>
          <w:rFonts w:ascii="Open Sans" w:eastAsia="Times New Roman" w:hAnsi="Open Sans" w:cs="Open Sans"/>
          <w:b/>
          <w:bCs/>
          <w:i/>
          <w:iCs/>
          <w:color w:val="800000"/>
          <w:sz w:val="24"/>
          <w:szCs w:val="24"/>
          <w:bdr w:val="none" w:sz="0" w:space="0" w:color="auto" w:frame="1"/>
          <w:lang w:eastAsia="en-AU"/>
        </w:rPr>
        <w:t>‘Still Writing’,</w:t>
      </w:r>
      <w:r w:rsidRPr="008B7C0B">
        <w:rPr>
          <w:rFonts w:ascii="Open Sans" w:eastAsia="Times New Roman" w:hAnsi="Open Sans" w:cs="Open Sans"/>
          <w:b/>
          <w:bCs/>
          <w:color w:val="800000"/>
          <w:sz w:val="24"/>
          <w:szCs w:val="24"/>
          <w:bdr w:val="none" w:sz="0" w:space="0" w:color="auto" w:frame="1"/>
          <w:lang w:eastAsia="en-AU"/>
        </w:rPr>
        <w:t> 2013</w:t>
      </w:r>
    </w:p>
    <w:p w14:paraId="588BD1F7"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Writing memoir embeds your story deep inside you. It mediates the relationship between the present and the past by freezing a moment in time.</w:t>
      </w:r>
    </w:p>
    <w:p w14:paraId="0702DDD4" w14:textId="33CE21F3"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The idea of truth in memoir is absurd. Memory is utterly mutable, changeable, and constantly in motion. You cannot fact-check memory.</w:t>
      </w:r>
    </w:p>
    <w:p w14:paraId="1404D37A"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 xml:space="preserve">Memoirists </w:t>
      </w:r>
      <w:proofErr w:type="gramStart"/>
      <w:r w:rsidRPr="008B7C0B">
        <w:rPr>
          <w:rFonts w:ascii="Open Sans" w:eastAsia="Times New Roman" w:hAnsi="Open Sans" w:cs="Open Sans"/>
          <w:color w:val="3D3D3D"/>
          <w:sz w:val="24"/>
          <w:szCs w:val="24"/>
          <w:lang w:eastAsia="en-AU"/>
        </w:rPr>
        <w:t>have to</w:t>
      </w:r>
      <w:proofErr w:type="gramEnd"/>
      <w:r w:rsidRPr="008B7C0B">
        <w:rPr>
          <w:rFonts w:ascii="Open Sans" w:eastAsia="Times New Roman" w:hAnsi="Open Sans" w:cs="Open Sans"/>
          <w:color w:val="3D3D3D"/>
          <w:sz w:val="24"/>
          <w:szCs w:val="24"/>
          <w:lang w:eastAsia="en-AU"/>
        </w:rPr>
        <w:t xml:space="preserve"> cull and pick and choose and be very discerning about what we put in and what we leave out of our stories. ‘Everything doesn’t belong.’</w:t>
      </w:r>
    </w:p>
    <w:p w14:paraId="1831B169" w14:textId="31F2C56B"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You are putting pieces together to see what kind of music they make.</w:t>
      </w:r>
    </w:p>
    <w:p w14:paraId="456FC490" w14:textId="1384982C"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We have no control over what happens to us, but we do have control over what we do with it, how it deepens us or does not deepen us.</w:t>
      </w:r>
    </w:p>
    <w:p w14:paraId="42AEF6D3" w14:textId="53B662C5" w:rsidR="00E01543" w:rsidRPr="008B7C0B" w:rsidRDefault="00E01543" w:rsidP="0016742A">
      <w:pPr>
        <w:shd w:val="clear" w:color="auto" w:fill="FFFFFF"/>
        <w:spacing w:beforeAutospacing="1" w:after="0" w:afterAutospacing="1" w:line="240" w:lineRule="auto"/>
        <w:jc w:val="center"/>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800080"/>
          <w:sz w:val="24"/>
          <w:szCs w:val="24"/>
          <w:bdr w:val="none" w:sz="0" w:space="0" w:color="auto" w:frame="1"/>
          <w:lang w:eastAsia="en-AU"/>
        </w:rPr>
        <w:t>‘Pain engraves a deep memory.’</w:t>
      </w:r>
    </w:p>
    <w:p w14:paraId="6BD4A3B9" w14:textId="16F7F36A" w:rsidR="00E01543" w:rsidRDefault="00E01543" w:rsidP="0016742A">
      <w:pPr>
        <w:shd w:val="clear" w:color="auto" w:fill="FFFFFF"/>
        <w:spacing w:beforeAutospacing="1" w:after="0" w:afterAutospacing="1" w:line="240" w:lineRule="auto"/>
        <w:jc w:val="center"/>
        <w:textAlignment w:val="baseline"/>
        <w:rPr>
          <w:rFonts w:ascii="Open Sans" w:eastAsia="Times New Roman" w:hAnsi="Open Sans" w:cs="Open Sans"/>
          <w:color w:val="7030A0"/>
          <w:sz w:val="20"/>
          <w:szCs w:val="20"/>
          <w:lang w:eastAsia="en-AU"/>
        </w:rPr>
      </w:pPr>
      <w:r w:rsidRPr="0016742A">
        <w:rPr>
          <w:rFonts w:ascii="Open Sans" w:eastAsia="Times New Roman" w:hAnsi="Open Sans" w:cs="Open Sans"/>
          <w:color w:val="7030A0"/>
          <w:sz w:val="20"/>
          <w:szCs w:val="20"/>
          <w:lang w:eastAsia="en-AU"/>
        </w:rPr>
        <w:t>Anne Sexton</w:t>
      </w:r>
    </w:p>
    <w:p w14:paraId="18401048" w14:textId="77777777" w:rsidR="0016742A" w:rsidRPr="007041FB" w:rsidRDefault="0016742A" w:rsidP="0016742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799E11F"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008000"/>
          <w:sz w:val="24"/>
          <w:szCs w:val="24"/>
          <w:bdr w:val="none" w:sz="0" w:space="0" w:color="auto" w:frame="1"/>
          <w:lang w:eastAsia="en-AU"/>
        </w:rPr>
        <w:t>David Sheff</w:t>
      </w:r>
      <w:r w:rsidRPr="008B7C0B">
        <w:rPr>
          <w:rFonts w:ascii="Open Sans" w:eastAsia="Times New Roman" w:hAnsi="Open Sans" w:cs="Open Sans"/>
          <w:b/>
          <w:bCs/>
          <w:color w:val="800000"/>
          <w:sz w:val="24"/>
          <w:szCs w:val="24"/>
          <w:bdr w:val="none" w:sz="0" w:space="0" w:color="auto" w:frame="1"/>
          <w:lang w:eastAsia="en-AU"/>
        </w:rPr>
        <w:t> </w:t>
      </w:r>
      <w:r w:rsidRPr="008B7C0B">
        <w:rPr>
          <w:rFonts w:ascii="Open Sans" w:eastAsia="Times New Roman" w:hAnsi="Open Sans" w:cs="Open Sans"/>
          <w:b/>
          <w:bCs/>
          <w:i/>
          <w:iCs/>
          <w:color w:val="800000"/>
          <w:sz w:val="24"/>
          <w:szCs w:val="24"/>
          <w:bdr w:val="none" w:sz="0" w:space="0" w:color="auto" w:frame="1"/>
          <w:lang w:eastAsia="en-AU"/>
        </w:rPr>
        <w:t>‘Clean’,</w:t>
      </w:r>
      <w:r w:rsidRPr="008B7C0B">
        <w:rPr>
          <w:rFonts w:ascii="Open Sans" w:eastAsia="Times New Roman" w:hAnsi="Open Sans" w:cs="Open Sans"/>
          <w:b/>
          <w:bCs/>
          <w:color w:val="800000"/>
          <w:sz w:val="24"/>
          <w:szCs w:val="24"/>
          <w:bdr w:val="none" w:sz="0" w:space="0" w:color="auto" w:frame="1"/>
          <w:lang w:eastAsia="en-AU"/>
        </w:rPr>
        <w:t> 2013; </w:t>
      </w:r>
      <w:r w:rsidRPr="008B7C0B">
        <w:rPr>
          <w:rFonts w:ascii="Open Sans" w:eastAsia="Times New Roman" w:hAnsi="Open Sans" w:cs="Open Sans"/>
          <w:b/>
          <w:bCs/>
          <w:i/>
          <w:iCs/>
          <w:color w:val="800000"/>
          <w:sz w:val="24"/>
          <w:szCs w:val="24"/>
          <w:bdr w:val="none" w:sz="0" w:space="0" w:color="auto" w:frame="1"/>
          <w:lang w:eastAsia="en-AU"/>
        </w:rPr>
        <w:t>‘Beautiful Boy’,</w:t>
      </w:r>
      <w:r w:rsidRPr="008B7C0B">
        <w:rPr>
          <w:rFonts w:ascii="Open Sans" w:eastAsia="Times New Roman" w:hAnsi="Open Sans" w:cs="Open Sans"/>
          <w:b/>
          <w:bCs/>
          <w:color w:val="800000"/>
          <w:sz w:val="24"/>
          <w:szCs w:val="24"/>
          <w:bdr w:val="none" w:sz="0" w:space="0" w:color="auto" w:frame="1"/>
          <w:lang w:eastAsia="en-AU"/>
        </w:rPr>
        <w:t> 2008</w:t>
      </w:r>
    </w:p>
    <w:p w14:paraId="455E5846" w14:textId="12FBA3DD"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When we suffer trauma, we need to know that we are not alone.</w:t>
      </w:r>
    </w:p>
    <w:p w14:paraId="4F6D527D"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Writing memoir – the story of my son Nic who was addicted to drugs – was about trying to make sense of what was chaos in my brain and in our lives.</w:t>
      </w:r>
    </w:p>
    <w:p w14:paraId="3002762E"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Divorcing parents rationalise the trauma we inflict on our kids.</w:t>
      </w:r>
    </w:p>
    <w:p w14:paraId="697C8459"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And then Nic relapsed. It happened a couple of times. He said the only thing that kept him from going over the edge and killing himself was this idea he was writing a book – he had something to say. Maybe he had value.</w:t>
      </w:r>
    </w:p>
    <w:p w14:paraId="68EE28AA" w14:textId="0BBDB125"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lastRenderedPageBreak/>
        <w:t>The best thing to come out of the memoir was the connection to people who read it and felt an enormous relief to know they were not alone.</w:t>
      </w:r>
    </w:p>
    <w:p w14:paraId="139AF5E6" w14:textId="43AC2B5A"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Humans are fraught and frail. Life is hard. It does not end on the last page of a memoir.</w:t>
      </w:r>
    </w:p>
    <w:p w14:paraId="3AD840DC" w14:textId="1F3CF330"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Whatever you write in a memoir, whatever effect it has, you have got to live with it forever. Do not hurt people.</w:t>
      </w:r>
    </w:p>
    <w:p w14:paraId="153D1CA1" w14:textId="08D151D9" w:rsidR="00E01543"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Writing a memoir can dredge up every awful feeling all over again. Make sure you have the support you need to make it through.</w:t>
      </w:r>
    </w:p>
    <w:p w14:paraId="60B1CDCB" w14:textId="77777777" w:rsidR="0016742A" w:rsidRPr="007041FB" w:rsidRDefault="0016742A" w:rsidP="0016742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48004C2"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008000"/>
          <w:sz w:val="24"/>
          <w:szCs w:val="24"/>
          <w:bdr w:val="none" w:sz="0" w:space="0" w:color="auto" w:frame="1"/>
          <w:lang w:eastAsia="en-AU"/>
        </w:rPr>
        <w:t>Darin Strauss</w:t>
      </w:r>
      <w:r w:rsidRPr="008B7C0B">
        <w:rPr>
          <w:rFonts w:ascii="Open Sans" w:eastAsia="Times New Roman" w:hAnsi="Open Sans" w:cs="Open Sans"/>
          <w:b/>
          <w:bCs/>
          <w:color w:val="3D3D3D"/>
          <w:sz w:val="24"/>
          <w:szCs w:val="24"/>
          <w:bdr w:val="none" w:sz="0" w:space="0" w:color="auto" w:frame="1"/>
          <w:lang w:eastAsia="en-AU"/>
        </w:rPr>
        <w:t> </w:t>
      </w:r>
      <w:r w:rsidRPr="008B7C0B">
        <w:rPr>
          <w:rFonts w:ascii="Open Sans" w:eastAsia="Times New Roman" w:hAnsi="Open Sans" w:cs="Open Sans"/>
          <w:b/>
          <w:bCs/>
          <w:i/>
          <w:iCs/>
          <w:color w:val="800000"/>
          <w:sz w:val="24"/>
          <w:szCs w:val="24"/>
          <w:bdr w:val="none" w:sz="0" w:space="0" w:color="auto" w:frame="1"/>
          <w:lang w:eastAsia="en-AU"/>
        </w:rPr>
        <w:t>‘Half a Life’,</w:t>
      </w:r>
      <w:r w:rsidRPr="008B7C0B">
        <w:rPr>
          <w:rFonts w:ascii="Open Sans" w:eastAsia="Times New Roman" w:hAnsi="Open Sans" w:cs="Open Sans"/>
          <w:b/>
          <w:bCs/>
          <w:color w:val="800000"/>
          <w:sz w:val="24"/>
          <w:szCs w:val="24"/>
          <w:bdr w:val="none" w:sz="0" w:space="0" w:color="auto" w:frame="1"/>
          <w:lang w:eastAsia="en-AU"/>
        </w:rPr>
        <w:t> 2010</w:t>
      </w:r>
    </w:p>
    <w:p w14:paraId="1E437021"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A memoir can be a sort of literary support group, led by an experienced expert who shares his own trauma for the benefit of all concerned.</w:t>
      </w:r>
    </w:p>
    <w:p w14:paraId="1C3159D0"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A story puts pressure on the brain, the book is what comes out.</w:t>
      </w:r>
    </w:p>
    <w:p w14:paraId="2C4F4067" w14:textId="06C17B39"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A memoir is not a history book. It is a record of your life as you remember it.</w:t>
      </w:r>
    </w:p>
    <w:p w14:paraId="77667FF6" w14:textId="133FC143" w:rsidR="00E01543"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What makes a memoir is not just what you remember, it’s your insights about what you remember.</w:t>
      </w:r>
    </w:p>
    <w:p w14:paraId="0008559A" w14:textId="77777777" w:rsidR="0016742A" w:rsidRPr="007041FB" w:rsidRDefault="0016742A" w:rsidP="0016742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2480AB0"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008000"/>
          <w:sz w:val="24"/>
          <w:szCs w:val="24"/>
          <w:bdr w:val="none" w:sz="0" w:space="0" w:color="auto" w:frame="1"/>
          <w:lang w:eastAsia="en-AU"/>
        </w:rPr>
        <w:t>Cheryl Strayed</w:t>
      </w:r>
      <w:r w:rsidRPr="008B7C0B">
        <w:rPr>
          <w:rFonts w:ascii="Open Sans" w:eastAsia="Times New Roman" w:hAnsi="Open Sans" w:cs="Open Sans"/>
          <w:b/>
          <w:bCs/>
          <w:color w:val="3D3D3D"/>
          <w:sz w:val="24"/>
          <w:szCs w:val="24"/>
          <w:bdr w:val="none" w:sz="0" w:space="0" w:color="auto" w:frame="1"/>
          <w:lang w:eastAsia="en-AU"/>
        </w:rPr>
        <w:t> </w:t>
      </w:r>
      <w:r w:rsidRPr="008B7C0B">
        <w:rPr>
          <w:rFonts w:ascii="Open Sans" w:eastAsia="Times New Roman" w:hAnsi="Open Sans" w:cs="Open Sans"/>
          <w:b/>
          <w:bCs/>
          <w:i/>
          <w:iCs/>
          <w:color w:val="800000"/>
          <w:sz w:val="24"/>
          <w:szCs w:val="24"/>
          <w:bdr w:val="none" w:sz="0" w:space="0" w:color="auto" w:frame="1"/>
          <w:lang w:eastAsia="en-AU"/>
        </w:rPr>
        <w:t>‘Wild’,</w:t>
      </w:r>
      <w:r w:rsidRPr="008B7C0B">
        <w:rPr>
          <w:rFonts w:ascii="Open Sans" w:eastAsia="Times New Roman" w:hAnsi="Open Sans" w:cs="Open Sans"/>
          <w:b/>
          <w:bCs/>
          <w:color w:val="800000"/>
          <w:sz w:val="24"/>
          <w:szCs w:val="24"/>
          <w:bdr w:val="none" w:sz="0" w:space="0" w:color="auto" w:frame="1"/>
          <w:lang w:eastAsia="en-AU"/>
        </w:rPr>
        <w:t> 2012</w:t>
      </w:r>
    </w:p>
    <w:p w14:paraId="10CEC168" w14:textId="159639A2"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I’m fuelled by the desire to give beauty and truth to the world via the sentences I construct.</w:t>
      </w:r>
    </w:p>
    <w:p w14:paraId="66DE607C"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Writing comes from a place beneath intellectual consciousness. The only way to get to that place is by writing.</w:t>
      </w:r>
    </w:p>
    <w:p w14:paraId="7C286D9A" w14:textId="70A617F6" w:rsidR="00E01543"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Good writing is built on craft and heart. You must do your work and it must cost you everything to do it.</w:t>
      </w:r>
    </w:p>
    <w:p w14:paraId="1BB37EC2" w14:textId="77777777" w:rsidR="0016742A" w:rsidRPr="007041FB" w:rsidRDefault="0016742A" w:rsidP="0016742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601B71D"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008000"/>
          <w:sz w:val="24"/>
          <w:szCs w:val="24"/>
          <w:bdr w:val="none" w:sz="0" w:space="0" w:color="auto" w:frame="1"/>
          <w:lang w:eastAsia="en-AU"/>
        </w:rPr>
        <w:t>Ayelet Waldman</w:t>
      </w:r>
      <w:r w:rsidRPr="008B7C0B">
        <w:rPr>
          <w:rFonts w:ascii="Open Sans" w:eastAsia="Times New Roman" w:hAnsi="Open Sans" w:cs="Open Sans"/>
          <w:b/>
          <w:bCs/>
          <w:color w:val="3D3D3D"/>
          <w:sz w:val="24"/>
          <w:szCs w:val="24"/>
          <w:bdr w:val="none" w:sz="0" w:space="0" w:color="auto" w:frame="1"/>
          <w:lang w:eastAsia="en-AU"/>
        </w:rPr>
        <w:t> </w:t>
      </w:r>
      <w:r w:rsidRPr="008B7C0B">
        <w:rPr>
          <w:rFonts w:ascii="Open Sans" w:eastAsia="Times New Roman" w:hAnsi="Open Sans" w:cs="Open Sans"/>
          <w:b/>
          <w:bCs/>
          <w:i/>
          <w:iCs/>
          <w:color w:val="800000"/>
          <w:sz w:val="24"/>
          <w:szCs w:val="24"/>
          <w:bdr w:val="none" w:sz="0" w:space="0" w:color="auto" w:frame="1"/>
          <w:lang w:eastAsia="en-AU"/>
        </w:rPr>
        <w:t>‘Bad Mother’,</w:t>
      </w:r>
      <w:r w:rsidRPr="008B7C0B">
        <w:rPr>
          <w:rFonts w:ascii="Open Sans" w:eastAsia="Times New Roman" w:hAnsi="Open Sans" w:cs="Open Sans"/>
          <w:b/>
          <w:bCs/>
          <w:color w:val="800000"/>
          <w:sz w:val="24"/>
          <w:szCs w:val="24"/>
          <w:bdr w:val="none" w:sz="0" w:space="0" w:color="auto" w:frame="1"/>
          <w:lang w:eastAsia="en-AU"/>
        </w:rPr>
        <w:t> 2009</w:t>
      </w:r>
    </w:p>
    <w:p w14:paraId="7ADAAB46"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lastRenderedPageBreak/>
        <w:t>The blog gave me a way to write very specifically about things I cared about. It gave me a forum to expose injustice in the legal system, the penal system, and every other wrong I was incensed about. I published the blog for only six weeks.</w:t>
      </w:r>
    </w:p>
    <w:p w14:paraId="31E9912B"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 xml:space="preserve">Writing memoir requires the construction of story and character in the same way that writing anything does. Every writer of memoir must choose what to say and how to say it, what parts of </w:t>
      </w:r>
      <w:proofErr w:type="gramStart"/>
      <w:r w:rsidRPr="008B7C0B">
        <w:rPr>
          <w:rFonts w:ascii="Open Sans" w:eastAsia="Times New Roman" w:hAnsi="Open Sans" w:cs="Open Sans"/>
          <w:color w:val="3D3D3D"/>
          <w:sz w:val="24"/>
          <w:szCs w:val="24"/>
          <w:lang w:eastAsia="en-AU"/>
        </w:rPr>
        <w:t>ourselves</w:t>
      </w:r>
      <w:proofErr w:type="gramEnd"/>
      <w:r w:rsidRPr="008B7C0B">
        <w:rPr>
          <w:rFonts w:ascii="Open Sans" w:eastAsia="Times New Roman" w:hAnsi="Open Sans" w:cs="Open Sans"/>
          <w:color w:val="3D3D3D"/>
          <w:sz w:val="24"/>
          <w:szCs w:val="24"/>
          <w:lang w:eastAsia="en-AU"/>
        </w:rPr>
        <w:t xml:space="preserve"> and others to reveal and what to hide.</w:t>
      </w:r>
    </w:p>
    <w:p w14:paraId="6872F875"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You owe your reader only what you want to reveal.</w:t>
      </w:r>
    </w:p>
    <w:p w14:paraId="1DB2988B" w14:textId="70B4D5B2" w:rsidR="00E01543"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Writing is a discipline.</w:t>
      </w:r>
    </w:p>
    <w:p w14:paraId="45BAD6A3" w14:textId="77777777" w:rsidR="0016742A" w:rsidRPr="007041FB" w:rsidRDefault="0016742A" w:rsidP="0016742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792BF85"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proofErr w:type="spellStart"/>
      <w:r w:rsidRPr="008B7C0B">
        <w:rPr>
          <w:rFonts w:ascii="Open Sans" w:eastAsia="Times New Roman" w:hAnsi="Open Sans" w:cs="Open Sans"/>
          <w:b/>
          <w:bCs/>
          <w:color w:val="008000"/>
          <w:sz w:val="24"/>
          <w:szCs w:val="24"/>
          <w:bdr w:val="none" w:sz="0" w:space="0" w:color="auto" w:frame="1"/>
          <w:lang w:eastAsia="en-AU"/>
        </w:rPr>
        <w:t>Jesmyn</w:t>
      </w:r>
      <w:proofErr w:type="spellEnd"/>
      <w:r w:rsidRPr="008B7C0B">
        <w:rPr>
          <w:rFonts w:ascii="Open Sans" w:eastAsia="Times New Roman" w:hAnsi="Open Sans" w:cs="Open Sans"/>
          <w:b/>
          <w:bCs/>
          <w:color w:val="008000"/>
          <w:sz w:val="24"/>
          <w:szCs w:val="24"/>
          <w:bdr w:val="none" w:sz="0" w:space="0" w:color="auto" w:frame="1"/>
          <w:lang w:eastAsia="en-AU"/>
        </w:rPr>
        <w:t xml:space="preserve"> Ward</w:t>
      </w:r>
      <w:r w:rsidRPr="008B7C0B">
        <w:rPr>
          <w:rFonts w:ascii="Open Sans" w:eastAsia="Times New Roman" w:hAnsi="Open Sans" w:cs="Open Sans"/>
          <w:b/>
          <w:bCs/>
          <w:color w:val="3D3D3D"/>
          <w:sz w:val="24"/>
          <w:szCs w:val="24"/>
          <w:bdr w:val="none" w:sz="0" w:space="0" w:color="auto" w:frame="1"/>
          <w:lang w:eastAsia="en-AU"/>
        </w:rPr>
        <w:t> </w:t>
      </w:r>
      <w:r w:rsidRPr="008B7C0B">
        <w:rPr>
          <w:rFonts w:ascii="Open Sans" w:eastAsia="Times New Roman" w:hAnsi="Open Sans" w:cs="Open Sans"/>
          <w:b/>
          <w:bCs/>
          <w:i/>
          <w:iCs/>
          <w:color w:val="800000"/>
          <w:sz w:val="24"/>
          <w:szCs w:val="24"/>
          <w:bdr w:val="none" w:sz="0" w:space="0" w:color="auto" w:frame="1"/>
          <w:lang w:eastAsia="en-AU"/>
        </w:rPr>
        <w:t>‘Men We Reaped’,</w:t>
      </w:r>
      <w:r w:rsidRPr="008B7C0B">
        <w:rPr>
          <w:rFonts w:ascii="Open Sans" w:eastAsia="Times New Roman" w:hAnsi="Open Sans" w:cs="Open Sans"/>
          <w:b/>
          <w:bCs/>
          <w:color w:val="800000"/>
          <w:sz w:val="24"/>
          <w:szCs w:val="24"/>
          <w:bdr w:val="none" w:sz="0" w:space="0" w:color="auto" w:frame="1"/>
          <w:lang w:eastAsia="en-AU"/>
        </w:rPr>
        <w:t> 2013</w:t>
      </w:r>
    </w:p>
    <w:p w14:paraId="03CA45E9"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 xml:space="preserve">I knew that I had a story to tell, but I lacked emotional distance on those deaths… I had to deal with my own guilt and a sense of worthlessness that no </w:t>
      </w:r>
      <w:proofErr w:type="gramStart"/>
      <w:r w:rsidRPr="008B7C0B">
        <w:rPr>
          <w:rFonts w:ascii="Open Sans" w:eastAsia="Times New Roman" w:hAnsi="Open Sans" w:cs="Open Sans"/>
          <w:color w:val="3D3D3D"/>
          <w:sz w:val="24"/>
          <w:szCs w:val="24"/>
          <w:lang w:eastAsia="en-AU"/>
        </w:rPr>
        <w:t>amount</w:t>
      </w:r>
      <w:proofErr w:type="gramEnd"/>
      <w:r w:rsidRPr="008B7C0B">
        <w:rPr>
          <w:rFonts w:ascii="Open Sans" w:eastAsia="Times New Roman" w:hAnsi="Open Sans" w:cs="Open Sans"/>
          <w:color w:val="3D3D3D"/>
          <w:sz w:val="24"/>
          <w:szCs w:val="24"/>
          <w:lang w:eastAsia="en-AU"/>
        </w:rPr>
        <w:t xml:space="preserve"> of scholarships and awards could cancel out.</w:t>
      </w:r>
    </w:p>
    <w:p w14:paraId="01E8A10A" w14:textId="7C1E6E21"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 knew it would be painful to write a memoir. I did not feel equipped. I knew you needed to open yourself and be vulnerable.</w:t>
      </w:r>
    </w:p>
    <w:p w14:paraId="5476A23F" w14:textId="5C5F9383"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 had not really thought about what telling my story could do.</w:t>
      </w:r>
    </w:p>
    <w:p w14:paraId="663B2BC5"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I hoped that if I told truth as I understood it about those systemic pressures, and how they affect individual actions and reactions, that would counteract any racist or narrow ideas people had about African American people acting badly.</w:t>
      </w:r>
    </w:p>
    <w:p w14:paraId="070B1018"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Sometimes the connection point has less to do with race than grief and loss.</w:t>
      </w:r>
    </w:p>
    <w:p w14:paraId="4E750EEE" w14:textId="041E4955"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Unlike with fiction, it is easiest to write a memoir from an outline.</w:t>
      </w:r>
    </w:p>
    <w:p w14:paraId="7BCAB2B9" w14:textId="3B893549" w:rsidR="00E01543"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You get the most powerful material when you write towards whatever hurts. Do not avoid it.</w:t>
      </w:r>
    </w:p>
    <w:p w14:paraId="12120907" w14:textId="77777777" w:rsidR="00E961A1" w:rsidRPr="007041FB" w:rsidRDefault="00E961A1" w:rsidP="00E961A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A37637C" w14:textId="77777777" w:rsidR="00E01543" w:rsidRPr="008B7C0B" w:rsidRDefault="00E01543" w:rsidP="00E0154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b/>
          <w:bCs/>
          <w:color w:val="008000"/>
          <w:sz w:val="24"/>
          <w:szCs w:val="24"/>
          <w:bdr w:val="none" w:sz="0" w:space="0" w:color="auto" w:frame="1"/>
          <w:lang w:eastAsia="en-AU"/>
        </w:rPr>
        <w:t>Edmund White</w:t>
      </w:r>
      <w:r w:rsidRPr="008B7C0B">
        <w:rPr>
          <w:rFonts w:ascii="Open Sans" w:eastAsia="Times New Roman" w:hAnsi="Open Sans" w:cs="Open Sans"/>
          <w:b/>
          <w:bCs/>
          <w:i/>
          <w:iCs/>
          <w:color w:val="800000"/>
          <w:sz w:val="24"/>
          <w:szCs w:val="24"/>
          <w:bdr w:val="none" w:sz="0" w:space="0" w:color="auto" w:frame="1"/>
          <w:lang w:eastAsia="en-AU"/>
        </w:rPr>
        <w:t> ‘Inside a Pearl’,</w:t>
      </w:r>
      <w:r w:rsidRPr="008B7C0B">
        <w:rPr>
          <w:rFonts w:ascii="Open Sans" w:eastAsia="Times New Roman" w:hAnsi="Open Sans" w:cs="Open Sans"/>
          <w:b/>
          <w:bCs/>
          <w:color w:val="800000"/>
          <w:sz w:val="24"/>
          <w:szCs w:val="24"/>
          <w:bdr w:val="none" w:sz="0" w:space="0" w:color="auto" w:frame="1"/>
          <w:lang w:eastAsia="en-AU"/>
        </w:rPr>
        <w:t> 2014</w:t>
      </w:r>
    </w:p>
    <w:p w14:paraId="29F064B0"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For White, identity is sexual identity.</w:t>
      </w:r>
    </w:p>
    <w:p w14:paraId="06538936"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Fiction should be representative, and memoir should be extremely honest and personal.</w:t>
      </w:r>
    </w:p>
    <w:p w14:paraId="4DC384DA"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lastRenderedPageBreak/>
        <w:t>With fiction you cannot have opinions about things.</w:t>
      </w:r>
    </w:p>
    <w:p w14:paraId="60CC8DCA"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No detail is too strange for memoir.</w:t>
      </w:r>
    </w:p>
    <w:p w14:paraId="22685C1F" w14:textId="77777777" w:rsidR="00E01543" w:rsidRPr="008B7C0B"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When you write memoir, the voice is very important. It needs to be very companionable for the reader.</w:t>
      </w:r>
    </w:p>
    <w:p w14:paraId="18A2CDA8" w14:textId="3C8CA584" w:rsidR="00E01543" w:rsidRDefault="00E01543" w:rsidP="00E0154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B7C0B">
        <w:rPr>
          <w:rFonts w:ascii="Open Sans" w:eastAsia="Times New Roman" w:hAnsi="Open Sans" w:cs="Open Sans"/>
          <w:color w:val="3D3D3D"/>
          <w:sz w:val="24"/>
          <w:szCs w:val="24"/>
          <w:lang w:eastAsia="en-AU"/>
        </w:rPr>
        <w:t>People do feel cheated when you lie in a memoir because you have broken your contract with your readers.</w:t>
      </w:r>
    </w:p>
    <w:p w14:paraId="7AB688D3" w14:textId="0808593F" w:rsidR="00E961A1" w:rsidRPr="00E961A1" w:rsidRDefault="00E961A1" w:rsidP="00E961A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E5D6CBC" w14:textId="77777777" w:rsidR="00E01543" w:rsidRDefault="00E01543"/>
    <w:sectPr w:rsidR="00E015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altName w:val="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543"/>
    <w:rsid w:val="0016742A"/>
    <w:rsid w:val="001966CF"/>
    <w:rsid w:val="001B0054"/>
    <w:rsid w:val="008B7C0B"/>
    <w:rsid w:val="00E01543"/>
    <w:rsid w:val="00E961A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CA2C2"/>
  <w15:chartTrackingRefBased/>
  <w15:docId w15:val="{9A2932A4-4D26-45B4-8C81-B40BA2689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7023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10</Pages>
  <Words>1945</Words>
  <Characters>11089</Characters>
  <Application>Microsoft Office Word</Application>
  <DocSecurity>0</DocSecurity>
  <Lines>92</Lines>
  <Paragraphs>26</Paragraphs>
  <ScaleCrop>false</ScaleCrop>
  <Company/>
  <LinksUpToDate>false</LinksUpToDate>
  <CharactersWithSpaces>13008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6</cp:revision>
  <dcterms:created xsi:type="dcterms:W3CDTF">2021-07-19T03:29:00Z</dcterms:created>
  <dcterms:modified xsi:type="dcterms:W3CDTF">2021-08-19T00:32:00Z</dcterms:modified>
</cp:coreProperties>
</file>